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45ED0" w14:textId="77777777" w:rsidR="005B55B1" w:rsidRPr="0021237F" w:rsidRDefault="005B55B1" w:rsidP="00CC5684">
      <w:pPr>
        <w:pStyle w:val="Paantrat"/>
        <w:tabs>
          <w:tab w:val="left" w:pos="8581"/>
        </w:tabs>
        <w:spacing w:before="60" w:after="60"/>
        <w:jc w:val="center"/>
        <w:rPr>
          <w:rFonts w:ascii="Arial" w:hAnsi="Arial" w:cs="Arial"/>
          <w:b/>
          <w:bCs/>
          <w:sz w:val="22"/>
          <w:szCs w:val="22"/>
          <w:u w:val="none"/>
          <w:lang w:val="lt-LT"/>
        </w:rPr>
      </w:pPr>
    </w:p>
    <w:p w14:paraId="46664657" w14:textId="77777777" w:rsidR="005B55B1" w:rsidRPr="0021237F" w:rsidRDefault="005B55B1" w:rsidP="005B55B1">
      <w:pPr>
        <w:pStyle w:val="Paantrat"/>
        <w:spacing w:before="60" w:after="60"/>
        <w:jc w:val="center"/>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14:paraId="5CA541B5" w14:textId="77777777" w:rsidR="005B55B1" w:rsidRPr="0021237F" w:rsidRDefault="005B55B1" w:rsidP="005B55B1">
      <w:pPr>
        <w:jc w:val="center"/>
        <w:rPr>
          <w:rFonts w:ascii="Arial" w:hAnsi="Arial" w:cs="Arial"/>
          <w:b/>
          <w:sz w:val="22"/>
          <w:szCs w:val="22"/>
        </w:rPr>
      </w:pPr>
    </w:p>
    <w:p w14:paraId="4AD6AF3E" w14:textId="77777777" w:rsidR="005B55B1" w:rsidRPr="0021237F" w:rsidRDefault="005B55B1" w:rsidP="005B55B1">
      <w:pPr>
        <w:jc w:val="center"/>
        <w:rPr>
          <w:rFonts w:ascii="Arial" w:hAnsi="Arial" w:cs="Arial"/>
          <w:b/>
          <w:sz w:val="22"/>
          <w:szCs w:val="22"/>
        </w:rPr>
      </w:pPr>
    </w:p>
    <w:p w14:paraId="290DCC58" w14:textId="77777777" w:rsidR="005B55B1" w:rsidRPr="0021237F" w:rsidRDefault="005B55B1" w:rsidP="005B55B1">
      <w:pPr>
        <w:jc w:val="center"/>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1651840" w14:textId="77777777" w:rsidR="005B55B1" w:rsidRPr="0021237F" w:rsidRDefault="005B55B1" w:rsidP="005B55B1">
          <w:pPr>
            <w:pStyle w:val="Turinioantrat"/>
            <w:rPr>
              <w:rFonts w:ascii="Arial" w:hAnsi="Arial" w:cs="Arial"/>
              <w:sz w:val="22"/>
              <w:szCs w:val="22"/>
              <w:lang w:val="lt-LT"/>
            </w:rPr>
          </w:pPr>
        </w:p>
        <w:p w14:paraId="6E5FFF47" w14:textId="77777777" w:rsidR="00AE66FB" w:rsidRPr="0021237F" w:rsidRDefault="005B55B1">
          <w:pPr>
            <w:pStyle w:val="Turinys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00AE66FB" w:rsidRPr="0021237F">
              <w:rPr>
                <w:rStyle w:val="Hipersaitas"/>
                <w:rFonts w:ascii="Arial" w:hAnsi="Arial" w:cs="Arial"/>
                <w:sz w:val="22"/>
                <w:szCs w:val="22"/>
              </w:rPr>
              <w:t>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BENDROSIOS NUOSTATOS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2</w:t>
            </w:r>
            <w:r w:rsidR="00AE66FB" w:rsidRPr="0021237F">
              <w:rPr>
                <w:rFonts w:ascii="Arial" w:hAnsi="Arial" w:cs="Arial"/>
                <w:webHidden/>
                <w:sz w:val="22"/>
                <w:szCs w:val="22"/>
              </w:rPr>
              <w:fldChar w:fldCharType="end"/>
            </w:r>
          </w:hyperlink>
        </w:p>
        <w:p w14:paraId="73D13130" w14:textId="77777777" w:rsidR="00AE66FB" w:rsidRPr="0021237F" w:rsidRDefault="00AE66FB">
          <w:pPr>
            <w:pStyle w:val="Turinys1"/>
            <w:rPr>
              <w:rFonts w:ascii="Arial" w:eastAsiaTheme="minorEastAsia" w:hAnsi="Arial" w:cs="Arial"/>
              <w:iCs w:val="0"/>
              <w:caps w:val="0"/>
              <w:sz w:val="22"/>
              <w:szCs w:val="22"/>
            </w:rPr>
          </w:pPr>
          <w:hyperlink w:anchor="_Toc32300326" w:history="1">
            <w:r w:rsidRPr="0021237F">
              <w:rPr>
                <w:rStyle w:val="Hipersaitas"/>
                <w:rFonts w:ascii="Arial" w:hAnsi="Arial" w:cs="Arial"/>
                <w:sz w:val="22"/>
                <w:szCs w:val="22"/>
              </w:rPr>
              <w:t>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PERKANČIOSIOS ORGANIZACIJOS IR TIEKĖJO BENDRAVIMO PRIEMONĖS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_Toc32300326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3B58FBF1" w14:textId="77777777" w:rsidR="00AE66FB" w:rsidRPr="0021237F" w:rsidRDefault="00AE66FB">
          <w:pPr>
            <w:pStyle w:val="Turinys1"/>
            <w:rPr>
              <w:rFonts w:ascii="Arial" w:eastAsiaTheme="minorEastAsia" w:hAnsi="Arial" w:cs="Arial"/>
              <w:iCs w:val="0"/>
              <w:caps w:val="0"/>
              <w:sz w:val="22"/>
              <w:szCs w:val="22"/>
            </w:rPr>
          </w:pPr>
          <w:hyperlink w:anchor="_Toc32300327" w:history="1">
            <w:r w:rsidRPr="0021237F">
              <w:rPr>
                <w:rStyle w:val="Hipersaitas"/>
                <w:rFonts w:ascii="Arial" w:hAnsi="Arial" w:cs="Arial"/>
                <w:sz w:val="22"/>
                <w:szCs w:val="22"/>
              </w:rPr>
              <w:t>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PIRKIMO DOKUMENTŲ PAAIŠKINIMAS IR PATIKSLINIMAS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FC62FFB" w14:textId="77777777" w:rsidR="00AE66FB" w:rsidRPr="0021237F" w:rsidRDefault="00AE66FB">
          <w:pPr>
            <w:pStyle w:val="Turinys1"/>
            <w:rPr>
              <w:rFonts w:ascii="Arial" w:eastAsiaTheme="minorEastAsia" w:hAnsi="Arial" w:cs="Arial"/>
              <w:iCs w:val="0"/>
              <w:caps w:val="0"/>
              <w:sz w:val="22"/>
              <w:szCs w:val="22"/>
            </w:rPr>
          </w:pPr>
          <w:hyperlink w:anchor="_Toc32300331" w:history="1">
            <w:r w:rsidRPr="0021237F">
              <w:rPr>
                <w:rStyle w:val="Hipersaitas"/>
                <w:rFonts w:ascii="Arial" w:hAnsi="Arial" w:cs="Arial"/>
                <w:sz w:val="22"/>
                <w:szCs w:val="22"/>
              </w:rPr>
              <w:t>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PAŠALINIMO PAGRINDAI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12B8B72" w14:textId="77777777" w:rsidR="00AE66FB" w:rsidRPr="0021237F" w:rsidRDefault="00AE66FB">
          <w:pPr>
            <w:pStyle w:val="Turinys1"/>
            <w:rPr>
              <w:rFonts w:ascii="Arial" w:eastAsiaTheme="minorEastAsia" w:hAnsi="Arial" w:cs="Arial"/>
              <w:iCs w:val="0"/>
              <w:caps w:val="0"/>
              <w:sz w:val="22"/>
              <w:szCs w:val="22"/>
            </w:rPr>
          </w:pPr>
          <w:hyperlink w:anchor="_Toc32300332" w:history="1">
            <w:r w:rsidRPr="0021237F">
              <w:rPr>
                <w:rStyle w:val="Hipersaitas"/>
                <w:rFonts w:ascii="Arial" w:hAnsi="Arial" w:cs="Arial"/>
                <w:sz w:val="22"/>
                <w:szCs w:val="22"/>
              </w:rPr>
              <w:t>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RĖMIMASIS KITŲ ŪKIO SUBJEKTŲ PAJĖGUMAIS IR SUBTIEKĖJŲ PASITELKIMAS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4</w:t>
            </w:r>
            <w:r w:rsidRPr="0021237F">
              <w:rPr>
                <w:rFonts w:ascii="Arial" w:hAnsi="Arial" w:cs="Arial"/>
                <w:webHidden/>
                <w:sz w:val="22"/>
                <w:szCs w:val="22"/>
              </w:rPr>
              <w:fldChar w:fldCharType="end"/>
            </w:r>
          </w:hyperlink>
        </w:p>
        <w:p w14:paraId="0E917766" w14:textId="77777777" w:rsidR="00AE66FB" w:rsidRPr="0021237F" w:rsidRDefault="00AE66FB">
          <w:pPr>
            <w:pStyle w:val="Turinys1"/>
            <w:rPr>
              <w:rFonts w:ascii="Arial" w:eastAsiaTheme="minorEastAsia" w:hAnsi="Arial" w:cs="Arial"/>
              <w:iCs w:val="0"/>
              <w:caps w:val="0"/>
              <w:sz w:val="22"/>
              <w:szCs w:val="22"/>
            </w:rPr>
          </w:pPr>
          <w:hyperlink w:anchor="_Toc32300333" w:history="1">
            <w:r w:rsidRPr="0021237F">
              <w:rPr>
                <w:rStyle w:val="Hipersaitas"/>
                <w:rFonts w:ascii="Arial" w:hAnsi="Arial" w:cs="Arial"/>
                <w:sz w:val="22"/>
                <w:szCs w:val="22"/>
              </w:rPr>
              <w:t>6.</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TIEKĖJŲ GRUPĖS DALYVAVIMAS PIRKIME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7D9E3581" w14:textId="77777777" w:rsidR="00AE66FB" w:rsidRPr="0021237F" w:rsidRDefault="00AE66FB">
          <w:pPr>
            <w:pStyle w:val="Turinys1"/>
            <w:rPr>
              <w:rFonts w:ascii="Arial" w:eastAsiaTheme="minorEastAsia" w:hAnsi="Arial" w:cs="Arial"/>
              <w:iCs w:val="0"/>
              <w:caps w:val="0"/>
              <w:sz w:val="22"/>
              <w:szCs w:val="22"/>
            </w:rPr>
          </w:pPr>
          <w:hyperlink w:anchor="_Toc32300334" w:history="1">
            <w:r w:rsidRPr="0021237F">
              <w:rPr>
                <w:rStyle w:val="Hipersaitas"/>
                <w:rFonts w:ascii="Arial" w:hAnsi="Arial" w:cs="Arial"/>
                <w:sz w:val="22"/>
                <w:szCs w:val="22"/>
              </w:rPr>
              <w:t>7.</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PASIŪLYMŲ RENGIMUI IR PATEIKIMUI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9779192" w14:textId="77777777" w:rsidR="00AE66FB" w:rsidRPr="0021237F" w:rsidRDefault="00AE66FB">
          <w:pPr>
            <w:pStyle w:val="Turinys1"/>
            <w:rPr>
              <w:rFonts w:ascii="Arial" w:eastAsiaTheme="minorEastAsia" w:hAnsi="Arial" w:cs="Arial"/>
              <w:iCs w:val="0"/>
              <w:caps w:val="0"/>
              <w:sz w:val="22"/>
              <w:szCs w:val="22"/>
            </w:rPr>
          </w:pPr>
          <w:hyperlink w:anchor="_Toc32300335" w:history="1">
            <w:r w:rsidRPr="0021237F">
              <w:rPr>
                <w:rStyle w:val="Hipersaitas"/>
                <w:rFonts w:ascii="Arial" w:hAnsi="Arial" w:cs="Arial"/>
                <w:sz w:val="22"/>
                <w:szCs w:val="22"/>
              </w:rPr>
              <w:t>7.1.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dėl subtiekėjų ir ūkio subjektų, kurių pajėgumais remiasi tiekėjas, nurodymo pasiūlymuose ir konkrečių dokumentų pateikimo nustatyti Bendrųjų sąlygų 5 skyriuje.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_Toc32300335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B1863AF" w14:textId="77777777" w:rsidR="00AE66FB" w:rsidRPr="0021237F" w:rsidRDefault="00AE66FB">
          <w:pPr>
            <w:pStyle w:val="Turinys1"/>
            <w:rPr>
              <w:rFonts w:ascii="Arial" w:eastAsiaTheme="minorEastAsia" w:hAnsi="Arial" w:cs="Arial"/>
              <w:iCs w:val="0"/>
              <w:caps w:val="0"/>
              <w:sz w:val="22"/>
              <w:szCs w:val="22"/>
            </w:rPr>
          </w:pPr>
          <w:hyperlink w:anchor="_Toc32300343" w:history="1">
            <w:r w:rsidRPr="0021237F">
              <w:rPr>
                <w:rStyle w:val="Hipersaitas"/>
                <w:rFonts w:ascii="Arial" w:hAnsi="Arial" w:cs="Arial"/>
                <w:sz w:val="22"/>
                <w:szCs w:val="22"/>
              </w:rPr>
              <w:t>8.</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GALIOJIMAS IR PASIŪLYMŲ GALIOJIMO UŽTIKRINIMAS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7</w:t>
            </w:r>
            <w:r w:rsidRPr="0021237F">
              <w:rPr>
                <w:rFonts w:ascii="Arial" w:hAnsi="Arial" w:cs="Arial"/>
                <w:webHidden/>
                <w:sz w:val="22"/>
                <w:szCs w:val="22"/>
              </w:rPr>
              <w:fldChar w:fldCharType="end"/>
            </w:r>
          </w:hyperlink>
        </w:p>
        <w:p w14:paraId="31B4FBA7" w14:textId="77777777" w:rsidR="00AE66FB" w:rsidRPr="0021237F" w:rsidRDefault="00AE66FB">
          <w:pPr>
            <w:pStyle w:val="Turinys1"/>
            <w:rPr>
              <w:rFonts w:ascii="Arial" w:eastAsiaTheme="minorEastAsia" w:hAnsi="Arial" w:cs="Arial"/>
              <w:iCs w:val="0"/>
              <w:caps w:val="0"/>
              <w:sz w:val="22"/>
              <w:szCs w:val="22"/>
            </w:rPr>
          </w:pPr>
          <w:hyperlink w:anchor="_Toc32300344" w:history="1">
            <w:r w:rsidRPr="0021237F">
              <w:rPr>
                <w:rStyle w:val="Hipersaitas"/>
                <w:rFonts w:ascii="Arial" w:hAnsi="Arial" w:cs="Arial"/>
                <w:sz w:val="22"/>
                <w:szCs w:val="22"/>
              </w:rPr>
              <w:t>9.</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ŠIFRAVIMAS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8</w:t>
            </w:r>
            <w:r w:rsidRPr="0021237F">
              <w:rPr>
                <w:rFonts w:ascii="Arial" w:hAnsi="Arial" w:cs="Arial"/>
                <w:webHidden/>
                <w:sz w:val="22"/>
                <w:szCs w:val="22"/>
              </w:rPr>
              <w:fldChar w:fldCharType="end"/>
            </w:r>
          </w:hyperlink>
        </w:p>
        <w:p w14:paraId="07270FA9" w14:textId="77777777" w:rsidR="00AE66FB" w:rsidRPr="0021237F" w:rsidRDefault="00AE66FB">
          <w:pPr>
            <w:pStyle w:val="Turinys1"/>
            <w:rPr>
              <w:rFonts w:ascii="Arial" w:eastAsiaTheme="minorEastAsia" w:hAnsi="Arial" w:cs="Arial"/>
              <w:iCs w:val="0"/>
              <w:caps w:val="0"/>
              <w:sz w:val="22"/>
              <w:szCs w:val="22"/>
            </w:rPr>
          </w:pPr>
          <w:hyperlink w:anchor="_Toc32300347" w:history="1">
            <w:r w:rsidRPr="0021237F">
              <w:rPr>
                <w:rStyle w:val="Hipersaitas"/>
                <w:rFonts w:ascii="Arial" w:hAnsi="Arial" w:cs="Arial"/>
                <w:sz w:val="22"/>
                <w:szCs w:val="22"/>
              </w:rPr>
              <w:t>10.</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KONFIDENCIALUMAS IR SUPAŽINDINIMAS SU KITŲ TIEKĖJŲ PASIŪLYMAIS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9</w:t>
            </w:r>
            <w:r w:rsidRPr="0021237F">
              <w:rPr>
                <w:rFonts w:ascii="Arial" w:hAnsi="Arial" w:cs="Arial"/>
                <w:webHidden/>
                <w:sz w:val="22"/>
                <w:szCs w:val="22"/>
              </w:rPr>
              <w:fldChar w:fldCharType="end"/>
            </w:r>
          </w:hyperlink>
        </w:p>
        <w:p w14:paraId="00907FA5" w14:textId="77777777" w:rsidR="00AE66FB" w:rsidRPr="0021237F" w:rsidRDefault="00AE66FB">
          <w:pPr>
            <w:pStyle w:val="Turinys1"/>
            <w:rPr>
              <w:rFonts w:ascii="Arial" w:eastAsiaTheme="minorEastAsia" w:hAnsi="Arial" w:cs="Arial"/>
              <w:iCs w:val="0"/>
              <w:caps w:val="0"/>
              <w:sz w:val="22"/>
              <w:szCs w:val="22"/>
            </w:rPr>
          </w:pPr>
          <w:hyperlink w:anchor="_Toc32300348" w:history="1">
            <w:r w:rsidRPr="0021237F">
              <w:rPr>
                <w:rStyle w:val="Hipersaitas"/>
                <w:rFonts w:ascii="Arial" w:hAnsi="Arial" w:cs="Arial"/>
                <w:sz w:val="22"/>
                <w:szCs w:val="22"/>
              </w:rPr>
              <w:t>11.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NAGRINĖJIMAS, VERTINIMAS IR PALYGINIMAS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_Toc32300348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10</w:t>
            </w:r>
            <w:r w:rsidRPr="0021237F">
              <w:rPr>
                <w:rFonts w:ascii="Arial" w:hAnsi="Arial" w:cs="Arial"/>
                <w:webHidden/>
                <w:sz w:val="22"/>
                <w:szCs w:val="22"/>
              </w:rPr>
              <w:fldChar w:fldCharType="end"/>
            </w:r>
          </w:hyperlink>
        </w:p>
        <w:p w14:paraId="427D87BA" w14:textId="77777777" w:rsidR="00AE66FB" w:rsidRPr="0021237F" w:rsidRDefault="00AE66FB">
          <w:pPr>
            <w:pStyle w:val="Turinys1"/>
            <w:rPr>
              <w:rFonts w:ascii="Arial" w:eastAsiaTheme="minorEastAsia" w:hAnsi="Arial" w:cs="Arial"/>
              <w:iCs w:val="0"/>
              <w:caps w:val="0"/>
              <w:sz w:val="22"/>
              <w:szCs w:val="22"/>
            </w:rPr>
          </w:pPr>
          <w:hyperlink w:anchor="_Toc32300349" w:history="1">
            <w:r w:rsidRPr="0021237F">
              <w:rPr>
                <w:rStyle w:val="Hipersaitas"/>
                <w:rFonts w:ascii="Arial" w:hAnsi="Arial" w:cs="Arial"/>
                <w:sz w:val="22"/>
                <w:szCs w:val="22"/>
              </w:rPr>
              <w:t>12.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ATMETIMO PRIEŽASTYS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_Toc32300349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11</w:t>
            </w:r>
            <w:r w:rsidRPr="0021237F">
              <w:rPr>
                <w:rFonts w:ascii="Arial" w:hAnsi="Arial" w:cs="Arial"/>
                <w:webHidden/>
                <w:sz w:val="22"/>
                <w:szCs w:val="22"/>
              </w:rPr>
              <w:fldChar w:fldCharType="end"/>
            </w:r>
          </w:hyperlink>
        </w:p>
        <w:p w14:paraId="64CCB98B" w14:textId="77777777" w:rsidR="00AE66FB" w:rsidRPr="0021237F" w:rsidRDefault="00AE66FB">
          <w:pPr>
            <w:pStyle w:val="Turinys1"/>
            <w:rPr>
              <w:rFonts w:ascii="Arial" w:eastAsiaTheme="minorEastAsia" w:hAnsi="Arial" w:cs="Arial"/>
              <w:iCs w:val="0"/>
              <w:caps w:val="0"/>
              <w:sz w:val="22"/>
              <w:szCs w:val="22"/>
            </w:rPr>
          </w:pPr>
          <w:hyperlink w:anchor="_Toc32300350" w:history="1">
            <w:r w:rsidRPr="0021237F">
              <w:rPr>
                <w:rStyle w:val="Hipersaitas"/>
                <w:rFonts w:ascii="Arial" w:hAnsi="Arial" w:cs="Arial"/>
                <w:sz w:val="22"/>
                <w:szCs w:val="22"/>
              </w:rPr>
              <w:t>13.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INFORMAVIMAS APIE PIRKIMO PROCEDŪRŲ REZULTATUS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_Toc32300350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1CF70009" w14:textId="77777777" w:rsidR="00AE66FB" w:rsidRPr="0021237F" w:rsidRDefault="00AE66FB">
          <w:pPr>
            <w:pStyle w:val="Turinys1"/>
            <w:rPr>
              <w:rFonts w:ascii="Arial" w:eastAsiaTheme="minorEastAsia" w:hAnsi="Arial" w:cs="Arial"/>
              <w:iCs w:val="0"/>
              <w:caps w:val="0"/>
              <w:sz w:val="22"/>
              <w:szCs w:val="22"/>
            </w:rPr>
          </w:pPr>
          <w:hyperlink w:anchor="_Toc32300351" w:history="1">
            <w:r w:rsidRPr="0021237F">
              <w:rPr>
                <w:rStyle w:val="Hipersaitas"/>
                <w:rFonts w:ascii="Arial" w:hAnsi="Arial" w:cs="Arial"/>
                <w:sz w:val="22"/>
                <w:szCs w:val="22"/>
              </w:rPr>
              <w:t>14.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SUTARTIES SUDARYMAS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4AC91A62" w14:textId="77777777" w:rsidR="00AE66FB" w:rsidRPr="0021237F" w:rsidRDefault="00AE66FB">
          <w:pPr>
            <w:pStyle w:val="Turinys1"/>
            <w:rPr>
              <w:rFonts w:ascii="Arial" w:eastAsiaTheme="minorEastAsia" w:hAnsi="Arial" w:cs="Arial"/>
              <w:iCs w:val="0"/>
              <w:caps w:val="0"/>
              <w:sz w:val="22"/>
              <w:szCs w:val="22"/>
            </w:rPr>
          </w:pPr>
          <w:hyperlink w:anchor="_Toc32300352" w:history="1">
            <w:r w:rsidRPr="0021237F">
              <w:rPr>
                <w:rStyle w:val="Hipersaitas"/>
                <w:rFonts w:ascii="Arial" w:hAnsi="Arial" w:cs="Arial"/>
                <w:sz w:val="22"/>
                <w:szCs w:val="22"/>
              </w:rPr>
              <w:t>15.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PRETENZIJŲ, IEŠKINIŲ TEIKIMAS IR NAGRINĖJIMAS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13</w:t>
            </w:r>
            <w:r w:rsidRPr="0021237F">
              <w:rPr>
                <w:rFonts w:ascii="Arial" w:hAnsi="Arial" w:cs="Arial"/>
                <w:webHidden/>
                <w:sz w:val="22"/>
                <w:szCs w:val="22"/>
              </w:rPr>
              <w:fldChar w:fldCharType="end"/>
            </w:r>
          </w:hyperlink>
        </w:p>
        <w:p w14:paraId="2005F586" w14:textId="77777777" w:rsidR="005B55B1" w:rsidRPr="0021237F" w:rsidRDefault="005B55B1" w:rsidP="005B55B1">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14:paraId="1FA8D9F1"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BBDB83C"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851ACCA"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605E96CD"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7CC1303"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5B021A14"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7AAF4FBF"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32935477"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591C194B"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260337B3"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647CA59E"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1CEA8534"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6C04D775" w14:textId="77777777" w:rsidR="005B55B1" w:rsidRPr="0021237F" w:rsidRDefault="005B55B1" w:rsidP="005B55B1">
      <w:pPr>
        <w:pStyle w:val="Paantrat"/>
        <w:spacing w:before="60" w:after="60"/>
        <w:rPr>
          <w:rFonts w:ascii="Arial" w:hAnsi="Arial" w:cs="Arial"/>
          <w:b/>
          <w:bCs/>
          <w:sz w:val="22"/>
          <w:szCs w:val="22"/>
          <w:u w:val="none"/>
          <w:lang w:val="lt-LT"/>
        </w:rPr>
      </w:pPr>
    </w:p>
    <w:p w14:paraId="10CA8CDB" w14:textId="77777777" w:rsidR="005B55B1" w:rsidRPr="0021237F" w:rsidRDefault="005B55B1" w:rsidP="005B55B1">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32300325"/>
      <w:bookmarkStart w:id="1" w:name="_Toc335201954"/>
      <w:bookmarkStart w:id="2" w:name="_Toc147739116"/>
      <w:r w:rsidRPr="0021237F">
        <w:rPr>
          <w:rFonts w:ascii="Arial" w:hAnsi="Arial" w:cs="Arial"/>
          <w:b/>
          <w:bCs/>
          <w:sz w:val="22"/>
          <w:szCs w:val="22"/>
        </w:rPr>
        <w:lastRenderedPageBreak/>
        <w:t>BENDROSIOS NUOSTATOS</w:t>
      </w:r>
      <w:bookmarkEnd w:id="0"/>
      <w:r w:rsidRPr="0021237F">
        <w:rPr>
          <w:rFonts w:ascii="Arial" w:hAnsi="Arial" w:cs="Arial"/>
          <w:b/>
          <w:bCs/>
          <w:sz w:val="22"/>
          <w:szCs w:val="22"/>
        </w:rPr>
        <w:t xml:space="preserve"> </w:t>
      </w:r>
      <w:bookmarkEnd w:id="1"/>
    </w:p>
    <w:p w14:paraId="458A7005" w14:textId="77777777" w:rsidR="005B55B1" w:rsidRPr="0021237F" w:rsidRDefault="005B55B1" w:rsidP="005B55B1">
      <w:pPr>
        <w:pStyle w:val="Sraopastraipa"/>
        <w:tabs>
          <w:tab w:val="left" w:pos="709"/>
        </w:tabs>
        <w:ind w:left="0"/>
        <w:jc w:val="both"/>
        <w:rPr>
          <w:rFonts w:ascii="Arial" w:hAnsi="Arial" w:cs="Arial"/>
          <w:color w:val="000000" w:themeColor="text1"/>
          <w:sz w:val="22"/>
          <w:szCs w:val="22"/>
        </w:rPr>
      </w:pPr>
    </w:p>
    <w:p w14:paraId="6AF84E13"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registracijos adresas: Pramonės per. 11a, Kaunas LT-51327, buveinės adresas: Savanorių pr. 176, Vilnius LT-03154, įmonės kodas 132340880, PVM kodas LT323408811 atsisk. sąsk. LT524010042500000525, bankas: AB Luminor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Puslapioinaosnuoroda"/>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2D81C12" w14:textId="77777777" w:rsidR="005B55B1" w:rsidRPr="0002499A" w:rsidRDefault="00380C53"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w:t>
      </w:r>
      <w:r w:rsidR="005B55B1" w:rsidRPr="0002499A">
        <w:rPr>
          <w:rFonts w:ascii="Arial" w:hAnsi="Arial" w:cs="Arial"/>
          <w:color w:val="000000" w:themeColor="text1"/>
          <w:sz w:val="22"/>
          <w:szCs w:val="22"/>
        </w:rPr>
        <w:t xml:space="preserve">mokesčio </w:t>
      </w:r>
      <w:r w:rsidR="005B55B1" w:rsidRPr="0002499A">
        <w:rPr>
          <w:rFonts w:ascii="Arial" w:eastAsia="Calibri" w:hAnsi="Arial" w:cs="Arial"/>
          <w:sz w:val="22"/>
          <w:szCs w:val="22"/>
        </w:rPr>
        <w:t xml:space="preserve">(toliau – </w:t>
      </w:r>
      <w:r w:rsidR="005B55B1" w:rsidRPr="0002499A">
        <w:rPr>
          <w:rFonts w:ascii="Arial" w:hAnsi="Arial" w:cs="Arial"/>
          <w:b/>
          <w:color w:val="000000" w:themeColor="text1"/>
          <w:sz w:val="22"/>
          <w:szCs w:val="22"/>
        </w:rPr>
        <w:t>PVM</w:t>
      </w:r>
      <w:r w:rsidR="005B55B1" w:rsidRPr="0002499A">
        <w:rPr>
          <w:rFonts w:ascii="Arial" w:hAnsi="Arial" w:cs="Arial"/>
          <w:color w:val="000000" w:themeColor="text1"/>
          <w:sz w:val="22"/>
          <w:szCs w:val="22"/>
        </w:rPr>
        <w:t>) mokėtojas.</w:t>
      </w:r>
    </w:p>
    <w:p w14:paraId="47B9D167" w14:textId="483178A8"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w:t>
      </w:r>
      <w:r w:rsidR="0002499A" w:rsidRPr="0002499A">
        <w:rPr>
          <w:rFonts w:ascii="Arial" w:eastAsia="Calibri" w:hAnsi="Arial" w:cs="Arial"/>
          <w:sz w:val="22"/>
          <w:szCs w:val="22"/>
        </w:rPr>
        <w:t xml:space="preserve">Valstybinės įmonės </w:t>
      </w:r>
      <w:r w:rsidR="001E3E29" w:rsidRPr="0002499A">
        <w:rPr>
          <w:rFonts w:ascii="Arial" w:eastAsia="Calibri" w:hAnsi="Arial" w:cs="Arial"/>
          <w:sz w:val="22"/>
          <w:szCs w:val="22"/>
        </w:rPr>
        <w:t>Valstybinių miškų urėdijos viešųjų</w:t>
      </w:r>
      <w:r w:rsidRPr="0002499A">
        <w:rPr>
          <w:rFonts w:ascii="Arial" w:eastAsia="Calibri" w:hAnsi="Arial" w:cs="Arial"/>
          <w:sz w:val="22"/>
          <w:szCs w:val="22"/>
        </w:rPr>
        <w:t xml:space="preserve"> pirkimų organizavimo tvarkos aprašu, patvirtintu </w:t>
      </w:r>
      <w:r w:rsidR="00ED5250" w:rsidRPr="0002499A">
        <w:rPr>
          <w:rFonts w:ascii="Arial" w:eastAsia="Calibri" w:hAnsi="Arial" w:cs="Arial"/>
          <w:sz w:val="22"/>
          <w:szCs w:val="22"/>
        </w:rPr>
        <w:t>2021-10-07</w:t>
      </w:r>
      <w:r w:rsidRPr="0002499A">
        <w:rPr>
          <w:rFonts w:ascii="Arial" w:eastAsia="Calibri" w:hAnsi="Arial" w:cs="Arial"/>
          <w:sz w:val="22"/>
          <w:szCs w:val="22"/>
        </w:rPr>
        <w:t xml:space="preserve"> </w:t>
      </w:r>
      <w:r w:rsidR="001E3E29" w:rsidRPr="0002499A">
        <w:rPr>
          <w:rFonts w:ascii="Arial" w:eastAsia="Calibri" w:hAnsi="Arial" w:cs="Arial"/>
          <w:sz w:val="22"/>
          <w:szCs w:val="22"/>
        </w:rPr>
        <w:t>VMU</w:t>
      </w:r>
      <w:r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generalinio </w:t>
      </w:r>
      <w:r w:rsidRPr="0002499A">
        <w:rPr>
          <w:rFonts w:ascii="Arial" w:eastAsia="Calibri" w:hAnsi="Arial" w:cs="Arial"/>
          <w:sz w:val="22"/>
          <w:szCs w:val="22"/>
        </w:rPr>
        <w:t>direktoriaus įsakymu</w:t>
      </w:r>
      <w:r w:rsidR="00ED5250" w:rsidRPr="0002499A">
        <w:rPr>
          <w:rFonts w:ascii="Arial" w:eastAsia="Calibri" w:hAnsi="Arial" w:cs="Arial"/>
          <w:sz w:val="22"/>
          <w:szCs w:val="22"/>
        </w:rPr>
        <w:t xml:space="preserve"> Nr. ĮS(E)-21-183</w:t>
      </w:r>
      <w:r w:rsidRPr="0002499A">
        <w:rPr>
          <w:rFonts w:ascii="Arial" w:eastAsia="Calibri" w:hAnsi="Arial" w:cs="Arial"/>
          <w:sz w:val="22"/>
          <w:szCs w:val="22"/>
        </w:rPr>
        <w:t xml:space="preserve"> „</w:t>
      </w:r>
      <w:r w:rsidR="001E3E29" w:rsidRPr="0002499A">
        <w:rPr>
          <w:rFonts w:ascii="Arial" w:eastAsia="Calibri" w:hAnsi="Arial" w:cs="Arial"/>
          <w:sz w:val="22"/>
          <w:szCs w:val="22"/>
        </w:rPr>
        <w:t>Dėl Valstybin</w:t>
      </w:r>
      <w:r w:rsidR="00ED5250" w:rsidRPr="0002499A">
        <w:rPr>
          <w:rFonts w:ascii="Arial" w:eastAsia="Calibri" w:hAnsi="Arial" w:cs="Arial"/>
          <w:sz w:val="22"/>
          <w:szCs w:val="22"/>
        </w:rPr>
        <w:t>ės</w:t>
      </w:r>
      <w:r w:rsidR="001E3E29"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įmonės Valstybinių </w:t>
      </w:r>
      <w:r w:rsidR="001E3E29" w:rsidRPr="0002499A">
        <w:rPr>
          <w:rFonts w:ascii="Arial" w:eastAsia="Calibri" w:hAnsi="Arial" w:cs="Arial"/>
          <w:sz w:val="22"/>
          <w:szCs w:val="22"/>
        </w:rPr>
        <w:t xml:space="preserve">miškų </w:t>
      </w:r>
      <w:r w:rsidR="003E03E2" w:rsidRPr="0002499A">
        <w:rPr>
          <w:rFonts w:ascii="Arial" w:eastAsia="Calibri" w:hAnsi="Arial" w:cs="Arial"/>
          <w:sz w:val="22"/>
          <w:szCs w:val="22"/>
        </w:rPr>
        <w:t>urėdijos viešųjų pirkimų organizavimo tvarkos aprašo</w:t>
      </w:r>
      <w:r w:rsidR="00ED5250" w:rsidRPr="0002499A">
        <w:rPr>
          <w:rFonts w:ascii="Arial" w:eastAsia="Calibri" w:hAnsi="Arial" w:cs="Arial"/>
          <w:sz w:val="22"/>
          <w:szCs w:val="22"/>
        </w:rPr>
        <w:t xml:space="preserve"> </w:t>
      </w:r>
      <w:r w:rsidR="003E03E2" w:rsidRPr="0002499A">
        <w:rPr>
          <w:rFonts w:ascii="Arial" w:eastAsia="Calibri" w:hAnsi="Arial" w:cs="Arial"/>
          <w:sz w:val="22"/>
          <w:szCs w:val="22"/>
        </w:rPr>
        <w:t>patvirtinimo</w:t>
      </w:r>
      <w:r w:rsidRPr="0002499A">
        <w:rPr>
          <w:rFonts w:ascii="Arial" w:eastAsia="Calibri" w:hAnsi="Arial" w:cs="Arial"/>
          <w:sz w:val="22"/>
          <w:szCs w:val="22"/>
        </w:rPr>
        <w:t xml:space="preserve">“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3EA347B7" w14:textId="77777777" w:rsidR="005B55B1" w:rsidRPr="0021237F" w:rsidRDefault="005B55B1" w:rsidP="000C7086">
      <w:pPr>
        <w:pStyle w:val="Sraopastraipa"/>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19031585"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65D4138"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29BDA22"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100C2D8F"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3E3C8D4F" w14:textId="77777777" w:rsidR="005B55B1" w:rsidRPr="0021237F" w:rsidRDefault="005B55B1" w:rsidP="000C7086">
      <w:pPr>
        <w:pStyle w:val="Sraopastraipa"/>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3405D8AE" w14:textId="77777777" w:rsidR="005B55B1" w:rsidRPr="0021237F" w:rsidRDefault="005B55B1" w:rsidP="000C7086">
      <w:pPr>
        <w:pStyle w:val="Pagrindinistekstas"/>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5F5661E7" w14:textId="77777777" w:rsidR="00187CDC"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14:paraId="0FF6BAD4" w14:textId="77777777" w:rsidR="005B55B1"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9.</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Jei Specialiųjų sąlygų 9.</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076A1DAD"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0D013457" w14:textId="77777777" w:rsidR="005B55B1" w:rsidRPr="0021237F" w:rsidRDefault="005B55B1" w:rsidP="0021237F">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D9C13F9" w14:textId="5A5D5269" w:rsidR="005B55B1" w:rsidRPr="0021237F" w:rsidRDefault="003E03E2" w:rsidP="003B084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8" w:history="1">
        <w:r w:rsidR="005B55B1" w:rsidRPr="0021237F">
          <w:rPr>
            <w:rStyle w:val="Hipersaitas"/>
            <w:rFonts w:ascii="Arial" w:hAnsi="Arial" w:cs="Arial"/>
            <w:sz w:val="22"/>
            <w:szCs w:val="22"/>
          </w:rPr>
          <w:t>https://www.e-tar.lt/portal/lt/index</w:t>
        </w:r>
      </w:hyperlink>
      <w:r w:rsidR="005B55B1" w:rsidRPr="0021237F">
        <w:rPr>
          <w:rFonts w:ascii="Arial" w:hAnsi="Arial" w:cs="Arial"/>
          <w:sz w:val="22"/>
          <w:szCs w:val="22"/>
        </w:rPr>
        <w:t xml:space="preserve">. </w:t>
      </w:r>
    </w:p>
    <w:p w14:paraId="57B6F007" w14:textId="77777777" w:rsidR="005B55B1" w:rsidRPr="0021237F" w:rsidRDefault="002E4476" w:rsidP="0021237F">
      <w:pPr>
        <w:pStyle w:val="Sraopastraipa"/>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14:paraId="202332B5" w14:textId="77777777" w:rsidR="005B55B1" w:rsidRPr="0021237F" w:rsidRDefault="005B55B1" w:rsidP="0021237F">
      <w:pPr>
        <w:jc w:val="both"/>
        <w:rPr>
          <w:rFonts w:ascii="Arial" w:hAnsi="Arial" w:cs="Arial"/>
          <w:sz w:val="22"/>
          <w:szCs w:val="22"/>
        </w:rPr>
      </w:pPr>
    </w:p>
    <w:p w14:paraId="015D0E6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 w:name="_Toc32300326"/>
      <w:r w:rsidRPr="0021237F">
        <w:rPr>
          <w:rFonts w:ascii="Arial" w:hAnsi="Arial" w:cs="Arial"/>
          <w:b/>
          <w:bCs/>
          <w:sz w:val="22"/>
          <w:szCs w:val="22"/>
        </w:rPr>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14:paraId="69FDD47D" w14:textId="77777777" w:rsidR="005B55B1" w:rsidRPr="0021237F" w:rsidRDefault="005B55B1" w:rsidP="0021237F">
      <w:pPr>
        <w:rPr>
          <w:rFonts w:ascii="Arial" w:hAnsi="Arial" w:cs="Arial"/>
          <w:i/>
          <w:iCs/>
          <w:color w:val="FF0000"/>
          <w:sz w:val="22"/>
          <w:szCs w:val="22"/>
        </w:rPr>
      </w:pPr>
    </w:p>
    <w:p w14:paraId="49CDA829"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71B90FA6"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639A3C94"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14:paraId="2F12DB8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14:paraId="017D6547"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42A2F8F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pretenzijų pateikimą (pretenzijos gali būti teikiamos faksu, elektroninėmis priemonėmis arba pasirašytinai per pašto paslaugos teikėją ar kitą tinkamą vežėją).</w:t>
      </w:r>
    </w:p>
    <w:p w14:paraId="0136AB20" w14:textId="77777777" w:rsidR="005B55B1" w:rsidRPr="0021237F" w:rsidRDefault="005B55B1"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9" w:history="1">
        <w:r w:rsidRPr="0021237F">
          <w:rPr>
            <w:rStyle w:val="Hipersaitas"/>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294FA5D2"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14:paraId="6F992FCC" w14:textId="77777777" w:rsidR="005B55B1" w:rsidRPr="0021237F" w:rsidRDefault="005B55B1" w:rsidP="0021237F">
      <w:pPr>
        <w:pStyle w:val="Sraopastraipa"/>
        <w:tabs>
          <w:tab w:val="left" w:pos="851"/>
        </w:tabs>
        <w:ind w:left="1080"/>
        <w:contextualSpacing w:val="0"/>
        <w:jc w:val="both"/>
        <w:rPr>
          <w:rFonts w:ascii="Arial" w:hAnsi="Arial" w:cs="Arial"/>
          <w:sz w:val="22"/>
          <w:szCs w:val="22"/>
        </w:rPr>
      </w:pPr>
    </w:p>
    <w:p w14:paraId="62CB8787" w14:textId="77777777" w:rsidR="005B55B1" w:rsidRPr="0021237F" w:rsidRDefault="005B55B1" w:rsidP="005B55B1">
      <w:pPr>
        <w:pStyle w:val="Antrat1"/>
        <w:numPr>
          <w:ilvl w:val="0"/>
          <w:numId w:val="1"/>
        </w:numPr>
        <w:tabs>
          <w:tab w:val="left" w:pos="426"/>
        </w:tabs>
        <w:ind w:left="0" w:firstLine="0"/>
        <w:jc w:val="center"/>
        <w:rPr>
          <w:rFonts w:ascii="Arial" w:hAnsi="Arial" w:cs="Arial"/>
          <w:sz w:val="22"/>
          <w:szCs w:val="22"/>
        </w:rPr>
      </w:pPr>
      <w:bookmarkStart w:id="4" w:name="_Toc32300327"/>
      <w:r w:rsidRPr="0021237F">
        <w:rPr>
          <w:rFonts w:ascii="Arial" w:hAnsi="Arial" w:cs="Arial"/>
          <w:b/>
          <w:bCs/>
          <w:sz w:val="22"/>
          <w:szCs w:val="22"/>
        </w:rPr>
        <w:t>PIRKIMO DOKUMENTŲ PAAIŠKINIMAS IR PATIKSLINIMAS</w:t>
      </w:r>
      <w:bookmarkEnd w:id="4"/>
    </w:p>
    <w:p w14:paraId="351B232E" w14:textId="77777777" w:rsidR="005B55B1" w:rsidRPr="0021237F" w:rsidRDefault="005B55B1" w:rsidP="005B55B1">
      <w:pPr>
        <w:rPr>
          <w:rFonts w:ascii="Arial" w:hAnsi="Arial" w:cs="Arial"/>
          <w:i/>
          <w:iCs/>
          <w:color w:val="FF0000"/>
          <w:sz w:val="22"/>
          <w:szCs w:val="22"/>
        </w:rPr>
      </w:pPr>
    </w:p>
    <w:p w14:paraId="6D216D15" w14:textId="77777777" w:rsidR="005B55B1" w:rsidRPr="0021237F" w:rsidRDefault="005B55B1" w:rsidP="000C7086">
      <w:pPr>
        <w:pStyle w:val="Sraopastraipa"/>
        <w:numPr>
          <w:ilvl w:val="0"/>
          <w:numId w:val="2"/>
        </w:numPr>
        <w:tabs>
          <w:tab w:val="left" w:pos="851"/>
        </w:tabs>
        <w:spacing w:before="60" w:after="60"/>
        <w:contextualSpacing w:val="0"/>
        <w:jc w:val="both"/>
        <w:rPr>
          <w:rFonts w:ascii="Arial" w:hAnsi="Arial" w:cs="Arial"/>
          <w:vanish/>
          <w:sz w:val="22"/>
          <w:szCs w:val="22"/>
        </w:rPr>
      </w:pPr>
    </w:p>
    <w:p w14:paraId="3662A282"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14:paraId="01013404"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26352850"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60585B0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38A827D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0C550B"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14:paraId="422751DA"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14:paraId="797BDD47"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E4D8C4"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295CA74E"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628B157A"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CC3E7BA" w14:textId="77777777" w:rsidR="005B55B1" w:rsidRPr="0021237F" w:rsidRDefault="005B55B1" w:rsidP="0021237F">
      <w:pPr>
        <w:pStyle w:val="Sraopastraipa"/>
        <w:keepNext/>
        <w:tabs>
          <w:tab w:val="left" w:pos="426"/>
        </w:tabs>
        <w:ind w:left="0"/>
        <w:contextualSpacing w:val="0"/>
        <w:jc w:val="both"/>
        <w:outlineLvl w:val="0"/>
        <w:rPr>
          <w:rFonts w:ascii="Arial" w:hAnsi="Arial" w:cs="Arial"/>
          <w:sz w:val="22"/>
          <w:szCs w:val="22"/>
        </w:rPr>
      </w:pPr>
    </w:p>
    <w:p w14:paraId="529D8E7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8" w:name="_Toc32300331"/>
      <w:r w:rsidRPr="0021237F">
        <w:rPr>
          <w:rFonts w:ascii="Arial" w:hAnsi="Arial" w:cs="Arial"/>
          <w:b/>
          <w:bCs/>
          <w:sz w:val="22"/>
          <w:szCs w:val="22"/>
        </w:rPr>
        <w:t>PAŠALINIMO PAGRINDAI</w:t>
      </w:r>
      <w:bookmarkEnd w:id="38"/>
    </w:p>
    <w:p w14:paraId="016EE7B7" w14:textId="77777777" w:rsidR="005B55B1" w:rsidRPr="0021237F" w:rsidRDefault="005B55B1" w:rsidP="0021237F">
      <w:pPr>
        <w:rPr>
          <w:rFonts w:ascii="Arial" w:hAnsi="Arial" w:cs="Arial"/>
          <w:sz w:val="22"/>
          <w:szCs w:val="22"/>
        </w:rPr>
      </w:pPr>
    </w:p>
    <w:p w14:paraId="16BBF65B"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p>
    <w:p w14:paraId="43E6AE3E"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03B753CF"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 Specialiųjų sąlygų 5.2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14:paraId="2B16EEBD" w14:textId="77777777" w:rsidR="005B55B1" w:rsidRPr="0021237F" w:rsidRDefault="002E4476"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w:t>
      </w:r>
      <w:r w:rsidR="005B55B1" w:rsidRPr="0021237F">
        <w:rPr>
          <w:rFonts w:ascii="Arial" w:hAnsi="Arial" w:cs="Arial"/>
          <w:sz w:val="22"/>
          <w:szCs w:val="22"/>
        </w:rPr>
        <w:lastRenderedPageBreak/>
        <w:t xml:space="preserve">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39" w:name="part_5ae68ef151c24a74906b41e777259638"/>
      <w:bookmarkEnd w:id="39"/>
    </w:p>
    <w:p w14:paraId="29D18787"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0" w:name="part_489d708a94334d9995f4fc89eaed432a"/>
      <w:bookmarkEnd w:id="40"/>
    </w:p>
    <w:p w14:paraId="664908BA" w14:textId="77777777" w:rsidR="005B55B1" w:rsidRPr="0021237F" w:rsidRDefault="005B55B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1" w:name="part_8ad558ab9da04740ad63d2699e66e1af"/>
      <w:bookmarkEnd w:id="41"/>
    </w:p>
    <w:p w14:paraId="1AE0BABD"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3A689F1B"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AAC9C5C"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2AF74F30" w14:textId="77777777" w:rsidR="005B55B1" w:rsidRPr="0021237F" w:rsidRDefault="002E76A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CA5AF23" w14:textId="77777777" w:rsidR="005B55B1" w:rsidRPr="0021237F" w:rsidRDefault="005B55B1" w:rsidP="0021237F">
      <w:pPr>
        <w:tabs>
          <w:tab w:val="left" w:pos="851"/>
        </w:tabs>
        <w:jc w:val="both"/>
        <w:rPr>
          <w:rFonts w:ascii="Arial" w:hAnsi="Arial" w:cs="Arial"/>
          <w:sz w:val="22"/>
          <w:szCs w:val="22"/>
        </w:rPr>
      </w:pPr>
    </w:p>
    <w:p w14:paraId="2B3CD597" w14:textId="77777777" w:rsidR="005B55B1" w:rsidRPr="0021237F" w:rsidRDefault="005B55B1" w:rsidP="0021237F">
      <w:pPr>
        <w:pStyle w:val="Antrat1"/>
        <w:numPr>
          <w:ilvl w:val="0"/>
          <w:numId w:val="1"/>
        </w:numPr>
        <w:tabs>
          <w:tab w:val="left" w:pos="426"/>
        </w:tabs>
        <w:ind w:left="0" w:firstLine="0"/>
        <w:jc w:val="center"/>
        <w:rPr>
          <w:rFonts w:ascii="Arial" w:hAnsi="Arial" w:cs="Arial"/>
          <w:sz w:val="22"/>
          <w:szCs w:val="22"/>
        </w:rPr>
      </w:pPr>
      <w:bookmarkStart w:id="45" w:name="_Toc32300332"/>
      <w:r w:rsidRPr="0021237F">
        <w:rPr>
          <w:rFonts w:ascii="Arial" w:hAnsi="Arial" w:cs="Arial"/>
          <w:b/>
          <w:bCs/>
          <w:sz w:val="22"/>
          <w:szCs w:val="22"/>
        </w:rPr>
        <w:t>RĖMIMASIS KITŲ ŪKIO SUBJEKTŲ PAJĖGUMAIS IR SUBTIEKĖJŲ PASITELKIMAS</w:t>
      </w:r>
      <w:bookmarkEnd w:id="45"/>
    </w:p>
    <w:p w14:paraId="57DACFB4" w14:textId="77777777" w:rsidR="005B55B1" w:rsidRPr="0021237F" w:rsidRDefault="005B55B1" w:rsidP="0021237F">
      <w:pPr>
        <w:tabs>
          <w:tab w:val="left" w:pos="851"/>
        </w:tabs>
        <w:ind w:left="360"/>
        <w:jc w:val="center"/>
        <w:rPr>
          <w:rFonts w:ascii="Arial" w:hAnsi="Arial" w:cs="Arial"/>
          <w:b/>
          <w:caps/>
          <w:color w:val="000000" w:themeColor="text1"/>
          <w:sz w:val="22"/>
          <w:szCs w:val="22"/>
        </w:rPr>
      </w:pPr>
    </w:p>
    <w:p w14:paraId="005F2208"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CA94720"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651A75A2"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31FBC5D"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338A26EF"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6046EEC" w14:textId="77777777" w:rsidR="005B55B1" w:rsidRPr="0021237F" w:rsidRDefault="005B55B1" w:rsidP="0021237F">
      <w:pPr>
        <w:pStyle w:val="Sraopastraipa"/>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320343F"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5810691"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41E5AC90"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19F083"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352CA4D6" w14:textId="77777777" w:rsidR="005B55B1" w:rsidRPr="0021237F" w:rsidRDefault="005B55B1" w:rsidP="0021237F">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0CBC7804"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14:paraId="3554F5DD"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1768F2E8"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lastRenderedPageBreak/>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303B7D08"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5387212" w14:textId="77777777" w:rsidR="005B55B1" w:rsidRPr="0021237F" w:rsidRDefault="002E76A1" w:rsidP="0021237F">
      <w:pPr>
        <w:pStyle w:val="Sraopastraipa"/>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117D1866" w14:textId="77777777" w:rsidR="005B55B1" w:rsidRPr="0021237F" w:rsidRDefault="005B55B1" w:rsidP="0021237F">
      <w:pPr>
        <w:pStyle w:val="Antrat1"/>
        <w:tabs>
          <w:tab w:val="left" w:pos="426"/>
        </w:tabs>
        <w:rPr>
          <w:rFonts w:ascii="Arial" w:hAnsi="Arial" w:cs="Arial"/>
          <w:sz w:val="22"/>
          <w:szCs w:val="22"/>
        </w:rPr>
      </w:pPr>
    </w:p>
    <w:p w14:paraId="071DBE46" w14:textId="77777777" w:rsidR="005B55B1" w:rsidRPr="0021237F" w:rsidRDefault="005B55B1" w:rsidP="0021237F">
      <w:pPr>
        <w:pStyle w:val="Antrat1"/>
        <w:numPr>
          <w:ilvl w:val="0"/>
          <w:numId w:val="9"/>
        </w:numPr>
        <w:tabs>
          <w:tab w:val="left" w:pos="426"/>
        </w:tabs>
        <w:ind w:left="0" w:firstLine="0"/>
        <w:jc w:val="center"/>
        <w:rPr>
          <w:rFonts w:ascii="Arial" w:hAnsi="Arial" w:cs="Arial"/>
          <w:b/>
          <w:bCs/>
          <w:sz w:val="22"/>
          <w:szCs w:val="22"/>
        </w:rPr>
      </w:pPr>
      <w:bookmarkStart w:id="46" w:name="_Toc32300333"/>
      <w:r w:rsidRPr="0021237F">
        <w:rPr>
          <w:rFonts w:ascii="Arial" w:hAnsi="Arial" w:cs="Arial"/>
          <w:b/>
          <w:bCs/>
          <w:sz w:val="22"/>
          <w:szCs w:val="22"/>
        </w:rPr>
        <w:t>TIEKĖJŲ GRUPĖS DALYVAVIMAS PIRKIME</w:t>
      </w:r>
      <w:bookmarkEnd w:id="46"/>
    </w:p>
    <w:p w14:paraId="1B194645" w14:textId="77777777" w:rsidR="005B55B1" w:rsidRPr="0021237F" w:rsidRDefault="005B55B1" w:rsidP="0021237F">
      <w:pPr>
        <w:rPr>
          <w:rFonts w:ascii="Arial" w:hAnsi="Arial" w:cs="Arial"/>
          <w:sz w:val="22"/>
          <w:szCs w:val="22"/>
        </w:rPr>
      </w:pPr>
    </w:p>
    <w:p w14:paraId="33A97971" w14:textId="77777777" w:rsidR="005B55B1" w:rsidRPr="0021237F" w:rsidRDefault="005B55B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07A4BC9F"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14:paraId="55E4C7B3"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4CDF0C0"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2B99BD9C"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440BC491"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14:paraId="1280BFAD" w14:textId="77777777" w:rsidR="005B55B1" w:rsidRPr="0021237F" w:rsidRDefault="002E76A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704610E2" w14:textId="77777777" w:rsidR="005B55B1" w:rsidRPr="0021237F" w:rsidRDefault="005B55B1" w:rsidP="0021237F">
      <w:pPr>
        <w:rPr>
          <w:rFonts w:ascii="Arial" w:hAnsi="Arial" w:cs="Arial"/>
          <w:sz w:val="22"/>
          <w:szCs w:val="22"/>
        </w:rPr>
      </w:pPr>
    </w:p>
    <w:p w14:paraId="4B02A16A" w14:textId="77777777" w:rsidR="005B55B1" w:rsidRPr="0021237F" w:rsidRDefault="005B55B1" w:rsidP="0021237F">
      <w:pPr>
        <w:pStyle w:val="Antrat1"/>
        <w:numPr>
          <w:ilvl w:val="0"/>
          <w:numId w:val="9"/>
        </w:numPr>
        <w:tabs>
          <w:tab w:val="left" w:pos="426"/>
        </w:tabs>
        <w:ind w:left="0" w:firstLine="0"/>
        <w:jc w:val="center"/>
        <w:rPr>
          <w:rFonts w:ascii="Arial" w:hAnsi="Arial" w:cs="Arial"/>
          <w:sz w:val="22"/>
          <w:szCs w:val="22"/>
        </w:rPr>
      </w:pPr>
      <w:bookmarkStart w:id="47" w:name="_Toc32300334"/>
      <w:r w:rsidRPr="0021237F">
        <w:rPr>
          <w:rFonts w:ascii="Arial" w:hAnsi="Arial" w:cs="Arial"/>
          <w:b/>
          <w:bCs/>
          <w:sz w:val="22"/>
          <w:szCs w:val="22"/>
        </w:rPr>
        <w:t>REIKALAVIMAI PASIŪLYMŲ RENGIMUI IR PATEIKIMUI</w:t>
      </w:r>
      <w:bookmarkEnd w:id="47"/>
    </w:p>
    <w:p w14:paraId="3EF74E54" w14:textId="77777777" w:rsidR="005B55B1" w:rsidRPr="0021237F" w:rsidRDefault="005B55B1" w:rsidP="0021237F">
      <w:pPr>
        <w:rPr>
          <w:rFonts w:ascii="Arial" w:hAnsi="Arial" w:cs="Arial"/>
          <w:sz w:val="22"/>
          <w:szCs w:val="22"/>
        </w:rPr>
      </w:pPr>
    </w:p>
    <w:p w14:paraId="3084B8CB" w14:textId="77777777" w:rsidR="005B55B1" w:rsidRPr="0021237F" w:rsidRDefault="005B55B1" w:rsidP="0021237F">
      <w:pPr>
        <w:pStyle w:val="Antrat1"/>
        <w:numPr>
          <w:ilvl w:val="1"/>
          <w:numId w:val="9"/>
        </w:numPr>
        <w:tabs>
          <w:tab w:val="left" w:pos="426"/>
        </w:tabs>
        <w:ind w:left="0" w:firstLine="0"/>
        <w:jc w:val="both"/>
        <w:rPr>
          <w:rFonts w:ascii="Arial" w:hAnsi="Arial" w:cs="Arial"/>
          <w:bCs/>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21237F">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6EB21A23"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41A19B1D"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6FC87EAD" w14:textId="77777777" w:rsidR="005B55B1" w:rsidRPr="0021237F" w:rsidRDefault="005B55B1" w:rsidP="0021237F">
      <w:pPr>
        <w:pStyle w:val="Sraopastraipa"/>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79B09633" w14:textId="77777777" w:rsidR="005B55B1" w:rsidRPr="0021237F" w:rsidRDefault="005B55B1" w:rsidP="0021237F">
      <w:pPr>
        <w:pStyle w:val="Sraopastraipa"/>
        <w:tabs>
          <w:tab w:val="left" w:pos="426"/>
        </w:tabs>
        <w:ind w:left="0"/>
        <w:rPr>
          <w:rFonts w:ascii="Arial" w:eastAsia="Calibri" w:hAnsi="Arial" w:cs="Arial"/>
          <w:bCs/>
          <w:sz w:val="22"/>
          <w:szCs w:val="22"/>
        </w:rPr>
      </w:pPr>
    </w:p>
    <w:p w14:paraId="067F1D57"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55953AFE" w14:textId="77777777" w:rsidR="005B55B1" w:rsidRPr="0021237F" w:rsidRDefault="005B55B1" w:rsidP="0021237F">
      <w:pPr>
        <w:pStyle w:val="Sraopastraipa"/>
        <w:tabs>
          <w:tab w:val="left" w:pos="426"/>
        </w:tabs>
        <w:ind w:left="0"/>
        <w:rPr>
          <w:rFonts w:ascii="Arial" w:hAnsi="Arial" w:cs="Arial"/>
          <w:sz w:val="22"/>
          <w:szCs w:val="22"/>
        </w:rPr>
      </w:pPr>
    </w:p>
    <w:p w14:paraId="5904F871"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2EBBDC8C"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08A3FF"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E88763A"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42C945E"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D44B962"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6088B945"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386FA5"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281FF624"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6D329DD0"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9DD337E"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60D3739"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40C665E"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lastRenderedPageBreak/>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14:paraId="6ABFE3C3"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14:paraId="5E9191D8"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194FBCA" w14:textId="77777777" w:rsidR="005B55B1" w:rsidRPr="0021237F" w:rsidRDefault="005B55B1" w:rsidP="0021237F">
      <w:pPr>
        <w:pStyle w:val="Sraopastraipa"/>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1B8C329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C7D0219"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12C66AFA"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102AFE4"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F22AB1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009CB4D"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02C902D2"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747DEE74"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1E31D2E1"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7873BA28"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B9881F"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A7BCD8"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r w:rsidRPr="0021237F">
        <w:rPr>
          <w:rFonts w:ascii="Arial" w:eastAsia="Calibri" w:hAnsi="Arial" w:cs="Arial"/>
          <w:bCs/>
          <w:i/>
          <w:sz w:val="22"/>
          <w:szCs w:val="22"/>
        </w:rPr>
        <w:t>pdf</w:t>
      </w:r>
      <w:r w:rsidRPr="0021237F">
        <w:rPr>
          <w:rFonts w:ascii="Arial" w:eastAsia="Calibri" w:hAnsi="Arial" w:cs="Arial"/>
          <w:bCs/>
          <w:sz w:val="22"/>
          <w:szCs w:val="22"/>
        </w:rPr>
        <w:t xml:space="preserve">, </w:t>
      </w:r>
      <w:r w:rsidRPr="0021237F">
        <w:rPr>
          <w:rFonts w:ascii="Arial" w:eastAsia="Calibri" w:hAnsi="Arial" w:cs="Arial"/>
          <w:bCs/>
          <w:i/>
          <w:sz w:val="22"/>
          <w:szCs w:val="22"/>
        </w:rPr>
        <w:t>doc, odt</w:t>
      </w:r>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faz"/>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60046B0E"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48BE7F5"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64E5CC0"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748F4D0" w14:textId="6F245D2C"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nurodyta Specialiųjų sąlygų 9.</w:t>
      </w:r>
      <w:r w:rsidR="004E39D6">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34E498D8" w14:textId="176CF19E" w:rsidR="005B55B1" w:rsidRPr="0021237F" w:rsidRDefault="005B55B1" w:rsidP="0021237F">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jeigu Specialiųjų sąlygų 9.</w:t>
      </w:r>
      <w:r w:rsidR="00A24F3E">
        <w:rPr>
          <w:rFonts w:ascii="Arial" w:hAnsi="Arial" w:cs="Arial"/>
          <w:sz w:val="22"/>
          <w:szCs w:val="22"/>
        </w:rPr>
        <w:t>1</w:t>
      </w:r>
      <w:r w:rsidRPr="0021237F">
        <w:rPr>
          <w:rFonts w:ascii="Arial" w:hAnsi="Arial" w:cs="Arial"/>
          <w:sz w:val="22"/>
          <w:szCs w:val="22"/>
        </w:rPr>
        <w:t xml:space="preserve"> punkte nenustatyta kitaip</w:t>
      </w:r>
      <w:r w:rsidRPr="0021237F">
        <w:rPr>
          <w:rFonts w:ascii="Arial" w:hAnsi="Arial" w:cs="Arial"/>
          <w:color w:val="000000" w:themeColor="text1"/>
          <w:sz w:val="22"/>
          <w:szCs w:val="22"/>
        </w:rPr>
        <w:t>.</w:t>
      </w:r>
    </w:p>
    <w:p w14:paraId="40C862AC" w14:textId="77777777" w:rsidR="005B55B1" w:rsidRPr="0021237F" w:rsidRDefault="005B55B1" w:rsidP="0021237F">
      <w:pPr>
        <w:pStyle w:val="Sraopastraipa"/>
        <w:tabs>
          <w:tab w:val="left" w:pos="426"/>
        </w:tabs>
        <w:ind w:left="0"/>
        <w:rPr>
          <w:rFonts w:ascii="Arial" w:hAnsi="Arial" w:cs="Arial"/>
          <w:sz w:val="22"/>
          <w:szCs w:val="22"/>
        </w:rPr>
      </w:pPr>
    </w:p>
    <w:p w14:paraId="627E2FE8"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1E00C5CE" w14:textId="77777777" w:rsidR="005B55B1" w:rsidRPr="0021237F" w:rsidRDefault="005B55B1" w:rsidP="0021237F">
      <w:pPr>
        <w:pStyle w:val="Sraopastraipa"/>
        <w:tabs>
          <w:tab w:val="left" w:pos="426"/>
        </w:tabs>
        <w:ind w:left="0"/>
        <w:rPr>
          <w:rFonts w:ascii="Arial" w:hAnsi="Arial" w:cs="Arial"/>
          <w:sz w:val="22"/>
          <w:szCs w:val="22"/>
        </w:rPr>
      </w:pPr>
    </w:p>
    <w:p w14:paraId="1EB1203E" w14:textId="77777777" w:rsidR="005B55B1" w:rsidRPr="0021237F" w:rsidRDefault="005B55B1" w:rsidP="0021237F">
      <w:pPr>
        <w:pStyle w:val="Sraopastraipa"/>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0C2EAB0A"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7564612B"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26F093DA" w14:textId="77777777" w:rsidR="005B55B1" w:rsidRPr="0021237F" w:rsidRDefault="005B55B1" w:rsidP="0021237F">
      <w:pPr>
        <w:pStyle w:val="Sraopastraipa"/>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(Apostille)</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1237F">
        <w:rPr>
          <w:rFonts w:ascii="Arial" w:eastAsia="Calibri" w:hAnsi="Arial" w:cs="Arial"/>
          <w:i/>
          <w:sz w:val="22"/>
          <w:szCs w:val="22"/>
        </w:rPr>
        <w:t>Apostille</w:t>
      </w:r>
      <w:r w:rsidRPr="0021237F">
        <w:rPr>
          <w:rFonts w:ascii="Arial" w:eastAsia="Calibri" w:hAnsi="Arial" w:cs="Arial"/>
          <w:sz w:val="22"/>
          <w:szCs w:val="22"/>
        </w:rPr>
        <w:t>).</w:t>
      </w:r>
    </w:p>
    <w:p w14:paraId="7664D4F4" w14:textId="77777777" w:rsidR="005B55B1" w:rsidRPr="0021237F" w:rsidRDefault="005B55B1" w:rsidP="0021237F">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lastRenderedPageBreak/>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4A8EC7" w14:textId="77777777" w:rsidR="005B55B1" w:rsidRPr="0021237F" w:rsidRDefault="005B55B1" w:rsidP="0021237F">
      <w:pPr>
        <w:pStyle w:val="Sraopastraipa"/>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14:paraId="68541EC4" w14:textId="77777777" w:rsidR="005B55B1" w:rsidRPr="0021237F" w:rsidRDefault="005B55B1" w:rsidP="0021237F">
      <w:pPr>
        <w:pStyle w:val="Sraopastraipa"/>
        <w:tabs>
          <w:tab w:val="left" w:pos="810"/>
        </w:tabs>
        <w:ind w:left="0"/>
        <w:contextualSpacing w:val="0"/>
        <w:jc w:val="both"/>
        <w:rPr>
          <w:rFonts w:ascii="Arial" w:hAnsi="Arial" w:cs="Arial"/>
          <w:color w:val="000000" w:themeColor="text1"/>
          <w:sz w:val="22"/>
          <w:szCs w:val="22"/>
        </w:rPr>
      </w:pPr>
    </w:p>
    <w:p w14:paraId="7E2D2110"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245A572E"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38CF36A2"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06FC42A"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5AC53488"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5A7D24DD"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DFC2754"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1D7D6A5B" w14:textId="77777777" w:rsidR="005B55B1" w:rsidRPr="0021237F" w:rsidRDefault="005B55B1" w:rsidP="0021237F">
      <w:pPr>
        <w:pStyle w:val="Antrat1"/>
        <w:numPr>
          <w:ilvl w:val="0"/>
          <w:numId w:val="10"/>
        </w:numPr>
        <w:tabs>
          <w:tab w:val="left" w:pos="426"/>
        </w:tabs>
        <w:ind w:left="0" w:firstLine="0"/>
        <w:jc w:val="center"/>
        <w:rPr>
          <w:rFonts w:ascii="Arial" w:hAnsi="Arial" w:cs="Arial"/>
          <w:b/>
          <w:bCs/>
          <w:sz w:val="22"/>
          <w:szCs w:val="22"/>
        </w:rPr>
      </w:pPr>
      <w:bookmarkStart w:id="125" w:name="_Toc32300343"/>
      <w:r w:rsidRPr="0021237F">
        <w:rPr>
          <w:rFonts w:ascii="Arial" w:hAnsi="Arial" w:cs="Arial"/>
          <w:b/>
          <w:bCs/>
          <w:sz w:val="22"/>
          <w:szCs w:val="22"/>
        </w:rPr>
        <w:t>PASIŪLYMŲ GALIOJIMAS IR PASIŪLYMŲ GALIOJIMO UŽTIKRINIMAS</w:t>
      </w:r>
      <w:bookmarkEnd w:id="125"/>
      <w:r w:rsidRPr="0021237F">
        <w:rPr>
          <w:rFonts w:ascii="Arial" w:hAnsi="Arial" w:cs="Arial"/>
          <w:b/>
          <w:bCs/>
          <w:sz w:val="22"/>
          <w:szCs w:val="22"/>
        </w:rPr>
        <w:t xml:space="preserve"> </w:t>
      </w:r>
    </w:p>
    <w:p w14:paraId="6F65D84F" w14:textId="77777777" w:rsidR="005B55B1" w:rsidRPr="0021237F" w:rsidRDefault="005B55B1" w:rsidP="0021237F">
      <w:pPr>
        <w:rPr>
          <w:rFonts w:ascii="Arial" w:hAnsi="Arial" w:cs="Arial"/>
          <w:sz w:val="22"/>
          <w:szCs w:val="22"/>
        </w:rPr>
      </w:pPr>
    </w:p>
    <w:p w14:paraId="312831D5"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0C77D7"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F5E6D89" w14:textId="77777777" w:rsidR="005B55B1" w:rsidRPr="0021237F" w:rsidRDefault="005B55B1" w:rsidP="0021237F">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lakas, laikoma, kad pasiūlymas galioja tiek, kiek numatyta pirkimo dokumentuose</w:t>
      </w:r>
      <w:r w:rsidRPr="0021237F">
        <w:rPr>
          <w:rFonts w:ascii="Arial" w:hAnsi="Arial" w:cs="Arial"/>
          <w:sz w:val="22"/>
          <w:szCs w:val="22"/>
        </w:rPr>
        <w:t>.</w:t>
      </w:r>
    </w:p>
    <w:p w14:paraId="149D197B"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E74F22"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D3C82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7CB37E13"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CF8984A"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37F70C40"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1B9DC406"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E75ECA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5D058229" w14:textId="77777777" w:rsidR="005B55B1" w:rsidRPr="0021237F" w:rsidRDefault="005B55B1" w:rsidP="0021237F">
      <w:pPr>
        <w:pStyle w:val="Sraopastraipa"/>
        <w:numPr>
          <w:ilvl w:val="1"/>
          <w:numId w:val="12"/>
        </w:numPr>
        <w:tabs>
          <w:tab w:val="left" w:pos="0"/>
          <w:tab w:val="left" w:pos="567"/>
        </w:tabs>
        <w:contextualSpacing w:val="0"/>
        <w:jc w:val="both"/>
        <w:rPr>
          <w:rFonts w:ascii="Arial" w:hAnsi="Arial" w:cs="Arial"/>
          <w:vanish/>
          <w:sz w:val="22"/>
          <w:szCs w:val="22"/>
        </w:rPr>
      </w:pPr>
    </w:p>
    <w:p w14:paraId="375F4C84" w14:textId="77777777" w:rsidR="005B55B1" w:rsidRPr="0021237F" w:rsidRDefault="005B55B1" w:rsidP="0021237F">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Jeigu Specialiųjų sąlygų 7.1 punkte reikalaujama, tiekėjas kartu su pasiūlymu privalo pateikti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Užtikrinimą (toliau – </w:t>
      </w:r>
      <w:r w:rsidRPr="0021237F">
        <w:rPr>
          <w:rFonts w:ascii="Arial" w:hAnsi="Arial" w:cs="Arial"/>
          <w:b/>
          <w:sz w:val="22"/>
          <w:szCs w:val="22"/>
        </w:rPr>
        <w:t>Užtikrinimas</w:t>
      </w:r>
      <w:r w:rsidRPr="0021237F">
        <w:rPr>
          <w:rFonts w:ascii="Arial" w:hAnsi="Arial" w:cs="Arial"/>
          <w:sz w:val="22"/>
          <w:szCs w:val="22"/>
        </w:rPr>
        <w:t xml:space="preserve">), išduotą </w:t>
      </w:r>
      <w:r w:rsidR="003028A9" w:rsidRPr="0021237F">
        <w:rPr>
          <w:rFonts w:ascii="Arial" w:hAnsi="Arial" w:cs="Arial"/>
          <w:sz w:val="22"/>
          <w:szCs w:val="22"/>
        </w:rPr>
        <w:t>Perkančiajai organizacijai</w:t>
      </w:r>
      <w:r w:rsidRPr="0021237F">
        <w:rPr>
          <w:rFonts w:ascii="Arial" w:hAnsi="Arial" w:cs="Arial"/>
          <w:sz w:val="22"/>
          <w:szCs w:val="22"/>
        </w:rPr>
        <w:t>. Užtikrinimas turi atitikti žemiau šiame skyriuje nurodytus reikalavimus.</w:t>
      </w:r>
    </w:p>
    <w:p w14:paraId="5E0733D3"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Reikalaujamo Užtikrinimo dydis nustatytas Specialiųjų sąlygų 7.1 punkte.</w:t>
      </w:r>
    </w:p>
    <w:p w14:paraId="555C179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4902ECCD"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10435D9A"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36A8A5B" w14:textId="77777777" w:rsidR="005B55B1" w:rsidRPr="0021237F" w:rsidRDefault="005B55B1" w:rsidP="0021237F">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w:t>
      </w:r>
      <w:r w:rsidR="003028A9" w:rsidRPr="0021237F">
        <w:rPr>
          <w:rFonts w:ascii="Arial" w:hAnsi="Arial" w:cs="Arial"/>
          <w:sz w:val="22"/>
          <w:szCs w:val="22"/>
        </w:rPr>
        <w:t>Perkančiosios organizacijos</w:t>
      </w:r>
      <w:r w:rsidRPr="0021237F">
        <w:rPr>
          <w:rFonts w:ascii="Arial" w:hAnsi="Arial" w:cs="Arial"/>
          <w:sz w:val="22"/>
          <w:szCs w:val="22"/>
        </w:rPr>
        <w:t xml:space="preserve"> sąskaitą, pervestu piniginiu užstatu: </w:t>
      </w:r>
      <w:r w:rsidR="007C35A5" w:rsidRPr="0021237F">
        <w:rPr>
          <w:rFonts w:ascii="Arial" w:hAnsi="Arial" w:cs="Arial"/>
          <w:b/>
          <w:sz w:val="22"/>
          <w:szCs w:val="22"/>
        </w:rPr>
        <w:t>Sąskaitos Nr. LT 84 7044 0600 0812 3597, bankas: SEB bankas AB, banko kodas 70400, Gedimino pr. 12, LT-01103 Vilnius, Lietuva.</w:t>
      </w:r>
      <w:r w:rsidR="00621A5D" w:rsidRPr="0021237F">
        <w:rPr>
          <w:rFonts w:ascii="Arial" w:hAnsi="Arial" w:cs="Arial"/>
          <w:b/>
          <w:sz w:val="22"/>
          <w:szCs w:val="22"/>
        </w:rPr>
        <w:t xml:space="preserve"> </w:t>
      </w:r>
      <w:r w:rsidRPr="0021237F">
        <w:rPr>
          <w:rFonts w:ascii="Arial" w:hAnsi="Arial" w:cs="Arial"/>
          <w:sz w:val="22"/>
          <w:szCs w:val="22"/>
        </w:rPr>
        <w:t>Pateikiama mokėjimą liudijančio dokumento – mokėjimo kvito originalo skaitmeninė kopija arba mokėjimo nurodymo skaitmeninė kopija.</w:t>
      </w:r>
    </w:p>
    <w:p w14:paraId="294A7B6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pasinaudos Užtikrinimu, jeigu:</w:t>
      </w:r>
    </w:p>
    <w:p w14:paraId="296C2C87"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35F50D49"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150B85FC" w14:textId="77777777" w:rsidR="005B55B1" w:rsidRPr="0021237F" w:rsidRDefault="005B55B1" w:rsidP="0021237F">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t xml:space="preserve">vengia arba atsisako pasirašyti sutartį per </w:t>
      </w:r>
      <w:r w:rsidR="003028A9" w:rsidRPr="0021237F">
        <w:rPr>
          <w:rFonts w:ascii="Arial" w:hAnsi="Arial" w:cs="Arial"/>
          <w:sz w:val="22"/>
          <w:szCs w:val="22"/>
        </w:rPr>
        <w:t xml:space="preserve">Perkančiosios organizacijos </w:t>
      </w:r>
      <w:r w:rsidRPr="0021237F">
        <w:rPr>
          <w:rFonts w:ascii="Arial" w:hAnsi="Arial" w:cs="Arial"/>
          <w:sz w:val="22"/>
          <w:szCs w:val="22"/>
        </w:rPr>
        <w:t>nurodytą terminą;</w:t>
      </w:r>
    </w:p>
    <w:p w14:paraId="761FCD90" w14:textId="77777777" w:rsidR="005B55B1" w:rsidRPr="0021237F" w:rsidRDefault="005B55B1" w:rsidP="0021237F">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3D1E1648"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4649A37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Banko / draudimo bendrovėms  išduotoms garantijoms / laidavimo raštams turi būti taikoma Lietuvos Respublikos teisė arba  Tarptautinių prekybos rūmų patvirtintos taisyklės – „</w:t>
      </w:r>
      <w:r w:rsidRPr="0021237F">
        <w:rPr>
          <w:rFonts w:ascii="Arial" w:hAnsi="Arial" w:cs="Arial"/>
          <w:i/>
          <w:iCs/>
          <w:sz w:val="22"/>
          <w:szCs w:val="22"/>
        </w:rPr>
        <w:t>The ICC Uniform rules for demand guarantees</w:t>
      </w:r>
      <w:r w:rsidRPr="0021237F">
        <w:rPr>
          <w:rFonts w:ascii="Arial" w:hAnsi="Arial" w:cs="Arial"/>
          <w:sz w:val="22"/>
          <w:szCs w:val="22"/>
        </w:rPr>
        <w:t xml:space="preserve">“ (Leidinio Nr. 758). </w:t>
      </w:r>
    </w:p>
    <w:p w14:paraId="121202BA"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Prieš pateikdamas Užtikrinimą tiekėjas CVP IS susirašinėjimo priemonėmis gali prašyti Perkančio</w:t>
      </w:r>
      <w:r w:rsidR="000C7086" w:rsidRPr="0021237F">
        <w:rPr>
          <w:rFonts w:ascii="Arial" w:hAnsi="Arial" w:cs="Arial"/>
          <w:sz w:val="22"/>
          <w:szCs w:val="22"/>
        </w:rPr>
        <w:t>sios organizacijos</w:t>
      </w:r>
      <w:r w:rsidRPr="0021237F">
        <w:rPr>
          <w:rFonts w:ascii="Arial" w:hAnsi="Arial" w:cs="Arial"/>
          <w:sz w:val="22"/>
          <w:szCs w:val="22"/>
        </w:rPr>
        <w:t xml:space="preserve"> patvirtinti, kad jis sutinka priimti jo siūlomą pasiūlymo galiojimo užtikrinimą. Tokiu atveju </w:t>
      </w:r>
      <w:r w:rsidR="003028A9" w:rsidRPr="0021237F">
        <w:rPr>
          <w:rFonts w:ascii="Arial" w:hAnsi="Arial" w:cs="Arial"/>
          <w:sz w:val="22"/>
          <w:szCs w:val="22"/>
        </w:rPr>
        <w:t xml:space="preserve">Perkančioji organizacija </w:t>
      </w:r>
      <w:r w:rsidRPr="0021237F">
        <w:rPr>
          <w:rFonts w:ascii="Arial" w:hAnsi="Arial" w:cs="Arial"/>
          <w:sz w:val="22"/>
          <w:szCs w:val="22"/>
        </w:rPr>
        <w:t xml:space="preserve">CVP IS susirašinėjimo priemonėmis privalo atsakyti tiekėjui ne vėliau kaip per 3 (tris) darbo dienas nuo prašymo gavimo dienos. Šis patvirtinimas neatima teisės iš </w:t>
      </w:r>
      <w:r w:rsidR="003028A9" w:rsidRPr="0021237F">
        <w:rPr>
          <w:rFonts w:ascii="Arial" w:hAnsi="Arial" w:cs="Arial"/>
          <w:sz w:val="22"/>
          <w:szCs w:val="22"/>
        </w:rPr>
        <w:t xml:space="preserve">Perkančiosios organizacijos </w:t>
      </w:r>
      <w:r w:rsidRPr="0021237F">
        <w:rPr>
          <w:rFonts w:ascii="Arial" w:hAnsi="Arial" w:cs="Arial"/>
          <w:sz w:val="22"/>
          <w:szCs w:val="22"/>
        </w:rPr>
        <w:t xml:space="preserve">atmesti Užtikrinimą, gavus informaciją, kad pasiūlymo </w:t>
      </w:r>
      <w:r w:rsidRPr="0021237F">
        <w:rPr>
          <w:rFonts w:ascii="Arial" w:hAnsi="Arial" w:cs="Arial"/>
          <w:sz w:val="22"/>
          <w:szCs w:val="22"/>
        </w:rPr>
        <w:lastRenderedPageBreak/>
        <w:t xml:space="preserve">galiojimą užtikrinantis ūkio subjektas tapo nemokus ar neįvykdė įsipareigojimų </w:t>
      </w:r>
      <w:r w:rsidR="003028A9" w:rsidRPr="0021237F">
        <w:rPr>
          <w:rFonts w:ascii="Arial" w:hAnsi="Arial" w:cs="Arial"/>
          <w:sz w:val="22"/>
          <w:szCs w:val="22"/>
        </w:rPr>
        <w:t xml:space="preserve">Perkančiajai organizacijai </w:t>
      </w:r>
      <w:r w:rsidRPr="0021237F">
        <w:rPr>
          <w:rFonts w:ascii="Arial" w:hAnsi="Arial" w:cs="Arial"/>
          <w:sz w:val="22"/>
          <w:szCs w:val="22"/>
        </w:rPr>
        <w:t>arba kitiems ūkio subjektams, ar netinkamai juos vykdė.</w:t>
      </w:r>
    </w:p>
    <w:p w14:paraId="57FF46E7"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 xml:space="preserve">turi galioti ne </w:t>
      </w:r>
      <w:r w:rsidR="00CC5684" w:rsidRPr="0021237F">
        <w:rPr>
          <w:rFonts w:ascii="Arial" w:hAnsi="Arial" w:cs="Arial"/>
          <w:bCs/>
          <w:sz w:val="22"/>
          <w:szCs w:val="22"/>
        </w:rPr>
        <w:t xml:space="preserve">trumpesnį </w:t>
      </w:r>
      <w:r w:rsidRPr="0021237F">
        <w:rPr>
          <w:rFonts w:ascii="Arial" w:hAnsi="Arial" w:cs="Arial"/>
          <w:bCs/>
          <w:sz w:val="22"/>
          <w:szCs w:val="22"/>
        </w:rPr>
        <w:t xml:space="preserve">terminą </w:t>
      </w:r>
      <w:r w:rsidR="00CC5684" w:rsidRPr="0021237F">
        <w:rPr>
          <w:rFonts w:ascii="Arial" w:hAnsi="Arial" w:cs="Arial"/>
          <w:bCs/>
          <w:sz w:val="22"/>
          <w:szCs w:val="22"/>
        </w:rPr>
        <w:t>nei</w:t>
      </w:r>
      <w:r w:rsidRPr="0021237F">
        <w:rPr>
          <w:rFonts w:ascii="Arial" w:hAnsi="Arial" w:cs="Arial"/>
          <w:bCs/>
          <w:sz w:val="22"/>
          <w:szCs w:val="22"/>
        </w:rPr>
        <w:t xml:space="preserve"> </w:t>
      </w:r>
      <w:r w:rsidR="00CC5684" w:rsidRPr="0021237F">
        <w:rPr>
          <w:rFonts w:ascii="Arial" w:hAnsi="Arial" w:cs="Arial"/>
          <w:bCs/>
          <w:sz w:val="22"/>
          <w:szCs w:val="22"/>
        </w:rPr>
        <w:t>tiekėjo pasiūlymo galiojimo terminas</w:t>
      </w:r>
      <w:r w:rsidRPr="0021237F">
        <w:rPr>
          <w:rFonts w:ascii="Arial" w:hAnsi="Arial" w:cs="Arial"/>
          <w:bCs/>
          <w:sz w:val="22"/>
          <w:szCs w:val="22"/>
        </w:rPr>
        <w:t>.</w:t>
      </w:r>
    </w:p>
    <w:p w14:paraId="774FE1A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praranda teisę pasinaudoti Užtikrinimu, kai:</w:t>
      </w:r>
    </w:p>
    <w:p w14:paraId="4E8FFC43"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04CD6C49"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57BFED1B"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78F814AC"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603E11F4"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14:paraId="4843A711"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w:t>
      </w:r>
      <w:r w:rsidR="003028A9" w:rsidRPr="0021237F">
        <w:rPr>
          <w:rFonts w:ascii="Arial" w:hAnsi="Arial" w:cs="Arial"/>
          <w:sz w:val="22"/>
          <w:szCs w:val="22"/>
        </w:rPr>
        <w:t>Viešųjų</w:t>
      </w:r>
      <w:r w:rsidRPr="0021237F">
        <w:rPr>
          <w:rFonts w:ascii="Arial" w:hAnsi="Arial" w:cs="Arial"/>
          <w:sz w:val="22"/>
          <w:szCs w:val="22"/>
        </w:rPr>
        <w:t xml:space="preserve"> </w:t>
      </w:r>
      <w:r w:rsidRPr="0021237F">
        <w:rPr>
          <w:rFonts w:ascii="Arial" w:eastAsia="Calibri" w:hAnsi="Arial" w:cs="Arial"/>
          <w:iCs/>
          <w:sz w:val="22"/>
          <w:szCs w:val="22"/>
        </w:rPr>
        <w:t xml:space="preserve">pirkimų įstatymo </w:t>
      </w:r>
      <w:r w:rsidR="003028A9"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w:t>
      </w:r>
      <w:r w:rsidRPr="0021237F">
        <w:rPr>
          <w:rFonts w:ascii="Arial" w:hAnsi="Arial" w:cs="Arial"/>
          <w:sz w:val="22"/>
          <w:szCs w:val="22"/>
        </w:rPr>
        <w:t xml:space="preserve">  </w:t>
      </w:r>
    </w:p>
    <w:p w14:paraId="666D0074" w14:textId="77777777" w:rsidR="005B55B1" w:rsidRPr="0021237F" w:rsidRDefault="005B55B1" w:rsidP="0021237F">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Pirkimo procedūros metu </w:t>
      </w:r>
      <w:r w:rsidR="003028A9"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EB754B4"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3028A9"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003028A9" w:rsidRPr="0021237F">
        <w:rPr>
          <w:rFonts w:ascii="Arial" w:hAnsi="Arial" w:cs="Arial"/>
          <w:sz w:val="22"/>
          <w:szCs w:val="22"/>
        </w:rPr>
        <w:t>Perkanči</w:t>
      </w:r>
      <w:r w:rsidR="00FE455C" w:rsidRPr="0021237F">
        <w:rPr>
          <w:rFonts w:ascii="Arial" w:hAnsi="Arial" w:cs="Arial"/>
          <w:sz w:val="22"/>
          <w:szCs w:val="22"/>
        </w:rPr>
        <w:t>ajai</w:t>
      </w:r>
      <w:r w:rsidR="003028A9" w:rsidRPr="0021237F">
        <w:rPr>
          <w:rFonts w:ascii="Arial" w:hAnsi="Arial" w:cs="Arial"/>
          <w:sz w:val="22"/>
          <w:szCs w:val="22"/>
        </w:rPr>
        <w:t xml:space="preserve"> organizacija</w:t>
      </w:r>
      <w:r w:rsidR="00FE455C" w:rsidRPr="0021237F">
        <w:rPr>
          <w:rFonts w:ascii="Arial" w:hAnsi="Arial" w:cs="Arial"/>
          <w:sz w:val="22"/>
          <w:szCs w:val="22"/>
        </w:rPr>
        <w:t>i</w:t>
      </w:r>
      <w:r w:rsidRPr="0021237F">
        <w:rPr>
          <w:rFonts w:ascii="Arial" w:eastAsia="Calibri" w:hAnsi="Arial" w:cs="Arial"/>
          <w:sz w:val="22"/>
          <w:szCs w:val="22"/>
        </w:rPr>
        <w:t>;</w:t>
      </w:r>
    </w:p>
    <w:p w14:paraId="5A39732D"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690473DD"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Jeigu tiekėjas neatsako į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14:paraId="6ADDE26A"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5D43E362" w14:textId="77777777" w:rsidR="005B55B1" w:rsidRPr="0021237F" w:rsidRDefault="005B55B1" w:rsidP="0021237F">
      <w:pPr>
        <w:pStyle w:val="Sraopastraipa"/>
        <w:tabs>
          <w:tab w:val="left" w:pos="810"/>
        </w:tabs>
        <w:ind w:left="0"/>
        <w:contextualSpacing w:val="0"/>
        <w:rPr>
          <w:rFonts w:ascii="Arial" w:hAnsi="Arial" w:cs="Arial"/>
          <w:sz w:val="22"/>
          <w:szCs w:val="22"/>
        </w:rPr>
      </w:pPr>
    </w:p>
    <w:p w14:paraId="10770F94" w14:textId="77777777" w:rsidR="005B55B1" w:rsidRPr="0021237F" w:rsidRDefault="005B55B1" w:rsidP="0021237F">
      <w:pPr>
        <w:pStyle w:val="Antrat1"/>
        <w:numPr>
          <w:ilvl w:val="0"/>
          <w:numId w:val="15"/>
        </w:numPr>
        <w:tabs>
          <w:tab w:val="left" w:pos="426"/>
        </w:tabs>
        <w:ind w:left="0" w:firstLine="0"/>
        <w:jc w:val="center"/>
        <w:rPr>
          <w:rFonts w:ascii="Arial" w:hAnsi="Arial" w:cs="Arial"/>
          <w:b/>
          <w:bCs/>
          <w:sz w:val="22"/>
          <w:szCs w:val="22"/>
        </w:rPr>
      </w:pPr>
      <w:bookmarkStart w:id="127" w:name="_Toc32300344"/>
      <w:r w:rsidRPr="0021237F">
        <w:rPr>
          <w:rFonts w:ascii="Arial" w:hAnsi="Arial" w:cs="Arial"/>
          <w:b/>
          <w:bCs/>
          <w:sz w:val="22"/>
          <w:szCs w:val="22"/>
        </w:rPr>
        <w:t>PASIŪLYMŲ ŠIFRAVIMAS</w:t>
      </w:r>
      <w:bookmarkEnd w:id="127"/>
    </w:p>
    <w:p w14:paraId="429D6699" w14:textId="77777777" w:rsidR="005B55B1" w:rsidRPr="0021237F" w:rsidRDefault="005B55B1" w:rsidP="0021237F">
      <w:pPr>
        <w:rPr>
          <w:rFonts w:ascii="Arial" w:hAnsi="Arial" w:cs="Arial"/>
          <w:sz w:val="22"/>
          <w:szCs w:val="22"/>
        </w:rPr>
      </w:pPr>
    </w:p>
    <w:p w14:paraId="2B75E083" w14:textId="77777777" w:rsidR="00693785" w:rsidRPr="0021237F" w:rsidRDefault="00693785" w:rsidP="0021237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6432CEC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693785" w:rsidRPr="0021237F" w14:paraId="78B48824" w14:textId="77777777" w:rsidTr="00693785">
        <w:tc>
          <w:tcPr>
            <w:tcW w:w="1129" w:type="dxa"/>
          </w:tcPr>
          <w:p w14:paraId="0C33127E"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1E5924B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5CE2827B"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14:paraId="22A91D3F" w14:textId="77777777" w:rsidTr="00693785">
        <w:tc>
          <w:tcPr>
            <w:tcW w:w="1129" w:type="dxa"/>
          </w:tcPr>
          <w:p w14:paraId="40D7B6A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2E86FBF6"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kaip tiekėjui užšifruoti pasiūlymą </w:t>
            </w:r>
            <w:r w:rsidRPr="0021237F">
              <w:rPr>
                <w:rFonts w:ascii="Arial" w:hAnsi="Arial" w:cs="Arial"/>
                <w:sz w:val="22"/>
                <w:szCs w:val="22"/>
              </w:rPr>
              <w:t xml:space="preserve">galima rasti paspaudus šią </w:t>
            </w:r>
            <w:hyperlink r:id="rId10"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w:t>
            </w:r>
          </w:p>
        </w:tc>
        <w:tc>
          <w:tcPr>
            <w:tcW w:w="4104" w:type="dxa"/>
          </w:tcPr>
          <w:p w14:paraId="0B7CD74D"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pasiūlymo dalis). Instrukcija, kaip tiekėjui užšifruoti dokumentą </w:t>
            </w:r>
            <w:r w:rsidRPr="0021237F">
              <w:rPr>
                <w:rFonts w:ascii="Arial" w:hAnsi="Arial" w:cs="Arial"/>
                <w:sz w:val="22"/>
                <w:szCs w:val="22"/>
              </w:rPr>
              <w:t xml:space="preserve">galima rasti paspaudus šią </w:t>
            </w:r>
            <w:hyperlink r:id="rId11"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 xml:space="preserve">. </w:t>
            </w:r>
          </w:p>
          <w:p w14:paraId="4F5C4AA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148CDEEE" w14:textId="77777777" w:rsidTr="00693785">
        <w:tc>
          <w:tcPr>
            <w:tcW w:w="1129" w:type="dxa"/>
          </w:tcPr>
          <w:p w14:paraId="4CD3CA4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40428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5E93FDB0"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14:paraId="6E7834C2"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0478A525" w14:textId="77777777" w:rsidTr="00693785">
        <w:tc>
          <w:tcPr>
            <w:tcW w:w="1129" w:type="dxa"/>
          </w:tcPr>
          <w:p w14:paraId="7B510C0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6F4751E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1E1D80A8"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6CDD6500"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14:paraId="23641E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p w14:paraId="52F43A0C"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7E63B4C0"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21A1426"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8" w:name="_Toc32300347"/>
      <w:r w:rsidRPr="0021237F">
        <w:rPr>
          <w:rFonts w:ascii="Arial" w:hAnsi="Arial" w:cs="Arial"/>
          <w:b/>
          <w:bCs/>
          <w:sz w:val="22"/>
          <w:szCs w:val="22"/>
        </w:rPr>
        <w:t>PASIŪLYMŲ KONFIDENCIALUMAS IR SUPAŽINDINIMAS SU KITŲ TIEKĖJŲ PASIŪLYMAIS</w:t>
      </w:r>
      <w:bookmarkEnd w:id="148"/>
    </w:p>
    <w:p w14:paraId="4D83CCF2" w14:textId="77777777" w:rsidR="005B55B1" w:rsidRPr="0021237F" w:rsidRDefault="005B55B1" w:rsidP="0021237F">
      <w:pPr>
        <w:rPr>
          <w:rFonts w:ascii="Arial" w:hAnsi="Arial" w:cs="Arial"/>
          <w:sz w:val="22"/>
          <w:szCs w:val="22"/>
        </w:rPr>
      </w:pPr>
    </w:p>
    <w:p w14:paraId="545A4345"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5D3825D"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E3CEA8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1FDEE1F"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5A4F420"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43659CC"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41FCFB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3704279"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4B2EF21"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F8C904A"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E8855C7" w14:textId="77777777" w:rsidR="005B55B1" w:rsidRPr="0021237F" w:rsidRDefault="005B55B1" w:rsidP="0021237F">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5F4F8689" w14:textId="77777777" w:rsidR="005B55B1" w:rsidRPr="0021237F" w:rsidRDefault="005B55B1" w:rsidP="0021237F">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8E92E68"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4A61030"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w:t>
      </w:r>
      <w:r w:rsidRPr="0021237F">
        <w:rPr>
          <w:rFonts w:ascii="Arial" w:eastAsia="Calibri" w:hAnsi="Arial" w:cs="Arial"/>
          <w:sz w:val="22"/>
          <w:szCs w:val="22"/>
          <w:lang w:eastAsia="lt-LT"/>
        </w:rPr>
        <w:lastRenderedPageBreak/>
        <w:t>sutarčių pakeitimų paskelbimo, įskaitant informaciją apie pasiūlyme nurodytą prekių, paslaugų ar darbų kainą, išskyrus jos sudedamąsias dalis;</w:t>
      </w:r>
    </w:p>
    <w:p w14:paraId="21C7FB6C"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10052CFD"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19B95B7"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14:paraId="38CB62F9"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14:paraId="6DA0CDF6"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4D0A3899" w14:textId="77777777" w:rsidR="005B55B1" w:rsidRPr="0021237F" w:rsidRDefault="005B55B1" w:rsidP="0021237F">
      <w:pPr>
        <w:pStyle w:val="Sraopastraipa"/>
        <w:tabs>
          <w:tab w:val="left" w:pos="567"/>
          <w:tab w:val="left" w:pos="709"/>
          <w:tab w:val="left" w:pos="851"/>
        </w:tabs>
        <w:ind w:left="0"/>
        <w:contextualSpacing w:val="0"/>
        <w:jc w:val="both"/>
        <w:rPr>
          <w:rFonts w:ascii="Arial" w:hAnsi="Arial" w:cs="Arial"/>
          <w:sz w:val="22"/>
          <w:szCs w:val="22"/>
        </w:rPr>
      </w:pPr>
    </w:p>
    <w:p w14:paraId="1C2A2485"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9" w:name="_Toc32300348"/>
      <w:r w:rsidRPr="0021237F">
        <w:rPr>
          <w:rFonts w:ascii="Arial" w:hAnsi="Arial" w:cs="Arial"/>
          <w:b/>
          <w:bCs/>
          <w:sz w:val="22"/>
          <w:szCs w:val="22"/>
        </w:rPr>
        <w:t>PASIŪLYMŲ NAGRINĖJIMAS, VERTINIMAS IR PALYGINIMAS</w:t>
      </w:r>
      <w:bookmarkEnd w:id="149"/>
    </w:p>
    <w:p w14:paraId="17C7BB1D" w14:textId="77777777" w:rsidR="005B55B1" w:rsidRPr="0021237F" w:rsidRDefault="005B55B1" w:rsidP="0021237F">
      <w:pPr>
        <w:rPr>
          <w:rFonts w:ascii="Arial" w:hAnsi="Arial" w:cs="Arial"/>
          <w:sz w:val="22"/>
          <w:szCs w:val="22"/>
        </w:rPr>
      </w:pPr>
    </w:p>
    <w:p w14:paraId="6462153C"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D5868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17959EF7"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20021A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A16E44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41040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2844B19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6E5E1CB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11.3.1.</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nepažeisdama lygiateisiškumo ir skaidrumo principų, prašo tiekėją tokius dokumentus ar duomenis patikslinti, papildyti arba paaiškinti per jo nustatytą protingą terminą; </w:t>
      </w:r>
    </w:p>
    <w:p w14:paraId="2B81568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 xml:space="preserve">tiekėjas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raštu privalo atsakyti į prašymą ir patikslinti, papildyti arba paaiškinti pasiūlymą, kaip reikalauja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(kitu atveju jo pasiūlymas atmetamas);</w:t>
      </w:r>
    </w:p>
    <w:p w14:paraId="1BE23B9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5115A816"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46DE3AB8"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11.3.5.</w:t>
      </w:r>
      <w:r w:rsidRPr="0021237F">
        <w:rPr>
          <w:rFonts w:ascii="Arial" w:eastAsia="Calibri" w:hAnsi="Arial" w:cs="Arial"/>
          <w:sz w:val="22"/>
          <w:szCs w:val="22"/>
        </w:rPr>
        <w:tab/>
        <w:t>pasiūlymų vertinimo metu radus pasiūlyme nurodytos kainos ar sąnaudų apskaičiavimo klaidų, per Perkančio</w:t>
      </w:r>
      <w:r w:rsidR="000C7086" w:rsidRPr="0021237F">
        <w:rPr>
          <w:rFonts w:ascii="Arial" w:eastAsia="Calibri" w:hAnsi="Arial" w:cs="Arial"/>
          <w:sz w:val="22"/>
          <w:szCs w:val="22"/>
        </w:rPr>
        <w:t>sios</w:t>
      </w:r>
      <w:r w:rsidRPr="0021237F">
        <w:rPr>
          <w:rFonts w:ascii="Arial" w:eastAsia="Calibri" w:hAnsi="Arial" w:cs="Arial"/>
          <w:sz w:val="22"/>
          <w:szCs w:val="22"/>
        </w:rPr>
        <w:t xml:space="preserve"> </w:t>
      </w:r>
      <w:r w:rsidR="000C7086" w:rsidRPr="0021237F">
        <w:rPr>
          <w:rFonts w:ascii="Arial" w:eastAsia="Calibri" w:hAnsi="Arial" w:cs="Arial"/>
          <w:sz w:val="22"/>
          <w:szCs w:val="22"/>
        </w:rPr>
        <w:t>organizacijos</w:t>
      </w:r>
      <w:r w:rsidRPr="0021237F">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567F7FC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gali nevertinti viso tiekėjo pasiūlymo, jeigu patikrinęs jo dalį nustato, kad pasiūlymas, vadovaujantis pirkimo dokumentų reikalavimais, turi būti atmetamas.</w:t>
      </w:r>
    </w:p>
    <w:p w14:paraId="7456EF4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14:paraId="46276BA3"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14:paraId="7159200F"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32FC31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5A5CACC3" w14:textId="77777777" w:rsidR="005B55B1"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11.8.</w:t>
      </w:r>
      <w:r w:rsidRPr="0021237F">
        <w:rPr>
          <w:rFonts w:ascii="Arial" w:eastAsia="Calibri" w:hAnsi="Arial" w:cs="Arial"/>
          <w:sz w:val="22"/>
          <w:szCs w:val="22"/>
        </w:rPr>
        <w:tab/>
        <w:t>Tiekėjo nurodytos konfidencialios informacijos vertinimo tvarka nurodyta Bendrųjų sąlygų 10.4 punkte.</w:t>
      </w:r>
    </w:p>
    <w:p w14:paraId="305C9966" w14:textId="77777777" w:rsidR="005B55B1" w:rsidRPr="0021237F" w:rsidRDefault="005B55B1" w:rsidP="0021237F">
      <w:pPr>
        <w:pStyle w:val="Sraopastraipa"/>
        <w:tabs>
          <w:tab w:val="left" w:pos="567"/>
          <w:tab w:val="left" w:pos="709"/>
          <w:tab w:val="left" w:pos="851"/>
        </w:tabs>
        <w:ind w:left="0"/>
        <w:jc w:val="both"/>
        <w:rPr>
          <w:rFonts w:ascii="Arial" w:hAnsi="Arial" w:cs="Arial"/>
          <w:sz w:val="22"/>
          <w:szCs w:val="22"/>
        </w:rPr>
      </w:pPr>
    </w:p>
    <w:p w14:paraId="6B759F64" w14:textId="77777777" w:rsidR="005B55B1"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0" w:name="_Toc32300349"/>
      <w:r w:rsidRPr="0021237F">
        <w:rPr>
          <w:rFonts w:ascii="Arial" w:hAnsi="Arial" w:cs="Arial"/>
          <w:b/>
          <w:bCs/>
          <w:sz w:val="22"/>
          <w:szCs w:val="22"/>
        </w:rPr>
        <w:t>PASIŪLYMŲ ATMETIMO PRIEŽASTYS</w:t>
      </w:r>
      <w:bookmarkEnd w:id="150"/>
    </w:p>
    <w:p w14:paraId="1A70A828" w14:textId="77777777" w:rsidR="0021237F" w:rsidRPr="0021237F" w:rsidRDefault="0021237F" w:rsidP="0021237F">
      <w:pPr>
        <w:tabs>
          <w:tab w:val="left" w:pos="8505"/>
        </w:tabs>
      </w:pPr>
    </w:p>
    <w:p w14:paraId="6EEFBE80"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21237F">
        <w:rPr>
          <w:rFonts w:ascii="Arial" w:eastAsia="Calibri" w:hAnsi="Arial" w:cs="Arial"/>
          <w:sz w:val="22"/>
          <w:szCs w:val="22"/>
          <w:lang w:eastAsia="lt-LT"/>
        </w:rPr>
        <w:t xml:space="preserve">Perkančiosios organizacijos </w:t>
      </w:r>
      <w:r w:rsidR="005B55B1" w:rsidRPr="0021237F">
        <w:rPr>
          <w:rFonts w:ascii="Arial" w:eastAsia="Calibri" w:hAnsi="Arial" w:cs="Arial"/>
          <w:sz w:val="22"/>
          <w:szCs w:val="22"/>
        </w:rPr>
        <w:t xml:space="preserve">nustatytą terminą patikslino, papildė, paaiškino pasiūlymo informaciją ir (ar) pagrindė siūlomą kainą ar sąnaudas. </w:t>
      </w:r>
    </w:p>
    <w:p w14:paraId="7E6C28A3"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000F1D8F" w:rsidRPr="0021237F">
        <w:rPr>
          <w:rFonts w:ascii="Arial" w:eastAsia="Calibri" w:hAnsi="Arial" w:cs="Arial"/>
          <w:sz w:val="22"/>
          <w:szCs w:val="22"/>
        </w:rPr>
        <w:t xml:space="preserve">Tačiau </w:t>
      </w:r>
      <w:r w:rsidR="00A7498D" w:rsidRPr="0021237F">
        <w:rPr>
          <w:rFonts w:ascii="Arial" w:eastAsia="Calibri" w:hAnsi="Arial" w:cs="Arial"/>
          <w:sz w:val="22"/>
          <w:szCs w:val="22"/>
        </w:rPr>
        <w:t xml:space="preserve"> [</w:t>
      </w:r>
      <w:r w:rsidR="000F1D8F" w:rsidRPr="0021237F">
        <w:rPr>
          <w:rFonts w:ascii="Arial" w:eastAsia="Calibri" w:hAnsi="Arial" w:cs="Arial"/>
          <w:sz w:val="22"/>
          <w:szCs w:val="22"/>
        </w:rPr>
        <w:t>t</w:t>
      </w:r>
      <w:r w:rsidR="00A7498D" w:rsidRPr="0021237F">
        <w:rPr>
          <w:rFonts w:ascii="Arial" w:hAnsi="Arial" w:cs="Arial"/>
          <w:color w:val="000000"/>
          <w:sz w:val="22"/>
          <w:szCs w:val="22"/>
        </w:rPr>
        <w:t>ai atvejais, kai taikoma fiksuotos kainos kainodara]</w:t>
      </w:r>
      <w:r w:rsidR="000F1D8F" w:rsidRPr="0021237F">
        <w:rPr>
          <w:rFonts w:ascii="Arial" w:hAnsi="Arial" w:cs="Arial"/>
          <w:color w:val="000000"/>
          <w:sz w:val="22"/>
          <w:szCs w:val="22"/>
        </w:rPr>
        <w:t>j</w:t>
      </w:r>
      <w:r w:rsidR="00A7498D" w:rsidRPr="0021237F">
        <w:rPr>
          <w:rFonts w:ascii="Arial" w:hAnsi="Arial" w:cs="Arial"/>
          <w:color w:val="000000"/>
          <w:sz w:val="22"/>
          <w:szCs w:val="22"/>
        </w:rPr>
        <w:t xml:space="preserve">Jeigu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bookmarkEnd w:id="151"/>
      <w:r w:rsidR="005B55B1"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w:t>
      </w:r>
      <w:r w:rsidR="005B55B1" w:rsidRPr="0021237F">
        <w:rPr>
          <w:rFonts w:ascii="Arial" w:eastAsia="Calibri" w:hAnsi="Arial" w:cs="Arial"/>
          <w:sz w:val="22"/>
          <w:szCs w:val="22"/>
        </w:rPr>
        <w:lastRenderedPageBreak/>
        <w:t xml:space="preserve">naudingiausią pasiūlymą pateikusiu tiekėju, jeigu jis nustato, kad pasiūlymas neatitinka </w:t>
      </w:r>
      <w:r w:rsidR="005B55B1" w:rsidRPr="0021237F">
        <w:rPr>
          <w:rFonts w:ascii="Arial" w:hAnsi="Arial" w:cs="Arial"/>
          <w:sz w:val="22"/>
          <w:szCs w:val="22"/>
        </w:rPr>
        <w:t>aplinkos apsaugos, socialinės ir (arba) darbo teisės įpareigojimų</w:t>
      </w:r>
      <w:r w:rsidR="005B55B1" w:rsidRPr="0021237F">
        <w:rPr>
          <w:rFonts w:ascii="Arial" w:eastAsia="Calibri" w:hAnsi="Arial" w:cs="Arial"/>
          <w:sz w:val="22"/>
          <w:szCs w:val="22"/>
        </w:rPr>
        <w:t xml:space="preserve">, nustatytų Europos Sąjungos ir nacionalinėje teisėje, kolektyvinėse sutartyse ir </w:t>
      </w:r>
      <w:r w:rsidR="00553370" w:rsidRPr="0021237F">
        <w:rPr>
          <w:rFonts w:ascii="Arial" w:eastAsia="Calibri" w:hAnsi="Arial" w:cs="Arial"/>
          <w:sz w:val="22"/>
          <w:szCs w:val="22"/>
        </w:rPr>
        <w:t>Viešųjų</w:t>
      </w:r>
      <w:r w:rsidR="005B55B1" w:rsidRPr="0021237F">
        <w:rPr>
          <w:rFonts w:ascii="Arial" w:eastAsia="Calibri" w:hAnsi="Arial" w:cs="Arial"/>
          <w:sz w:val="22"/>
          <w:szCs w:val="22"/>
        </w:rPr>
        <w:t xml:space="preserve"> pirkimų įstatymo 7 priede nurodytose tarptautinėse konvencijose. </w:t>
      </w:r>
    </w:p>
    <w:p w14:paraId="165FE409" w14:textId="77777777" w:rsidR="005B55B1" w:rsidRPr="0021237F" w:rsidRDefault="005B55B1"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w:t>
      </w:r>
      <w:r w:rsidR="00F1041C" w:rsidRPr="0021237F">
        <w:rPr>
          <w:rFonts w:ascii="Arial" w:eastAsia="Calibri" w:hAnsi="Arial" w:cs="Arial"/>
          <w:sz w:val="22"/>
          <w:szCs w:val="22"/>
        </w:rPr>
        <w:t>2</w:t>
      </w:r>
      <w:r w:rsidRPr="0021237F">
        <w:rPr>
          <w:rFonts w:ascii="Arial" w:eastAsia="Calibri" w:hAnsi="Arial" w:cs="Arial"/>
          <w:sz w:val="22"/>
          <w:szCs w:val="22"/>
        </w:rPr>
        <w:t>.1 punkto nuostatas, pasiūlymas atmetamas.</w:t>
      </w:r>
    </w:p>
    <w:p w14:paraId="77BBF99E" w14:textId="7C9FC44B" w:rsidR="005B55B1" w:rsidRDefault="005B55B1" w:rsidP="0021237F">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w:t>
      </w:r>
      <w:r w:rsidR="00D1043D" w:rsidRPr="0021237F">
        <w:rPr>
          <w:rFonts w:ascii="Arial" w:eastAsia="Calibri" w:hAnsi="Arial" w:cs="Arial"/>
          <w:sz w:val="22"/>
          <w:szCs w:val="22"/>
        </w:rPr>
        <w:t>2</w:t>
      </w:r>
      <w:r w:rsidRPr="0021237F">
        <w:rPr>
          <w:rFonts w:ascii="Arial" w:eastAsia="Calibri" w:hAnsi="Arial" w:cs="Arial"/>
          <w:sz w:val="22"/>
          <w:szCs w:val="22"/>
        </w:rPr>
        <w:t>.4.Tiekėjo, su kuriuo negali būti sudaroma sutartis pagal Bendrųjų sąlygų 16.6 punkto nuostatas, t. y. nustatoma, kad sutartis kelia grėsmę nacionalinio saugumo interesams, pasiūlymas atmetamas.</w:t>
      </w:r>
    </w:p>
    <w:p w14:paraId="07262BA5" w14:textId="77777777" w:rsidR="00EB4EEC" w:rsidRDefault="00EB4EEC" w:rsidP="00EB4EEC">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Puslapioinaosnuoroda"/>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183A635D" w14:textId="77777777" w:rsidR="00EB4EEC" w:rsidRPr="0021237F" w:rsidRDefault="00EB4EEC" w:rsidP="0021237F">
      <w:pPr>
        <w:tabs>
          <w:tab w:val="left" w:pos="360"/>
          <w:tab w:val="left" w:pos="567"/>
          <w:tab w:val="left" w:pos="851"/>
        </w:tabs>
        <w:jc w:val="both"/>
        <w:rPr>
          <w:rFonts w:ascii="Arial" w:eastAsia="Calibri" w:hAnsi="Arial" w:cs="Arial"/>
          <w:sz w:val="22"/>
          <w:szCs w:val="22"/>
        </w:rPr>
      </w:pPr>
    </w:p>
    <w:p w14:paraId="01642620" w14:textId="77777777" w:rsidR="005B55B1" w:rsidRPr="0021237F" w:rsidRDefault="005B55B1" w:rsidP="0021237F">
      <w:pPr>
        <w:pStyle w:val="Sraopastraipa"/>
        <w:tabs>
          <w:tab w:val="left" w:pos="0"/>
          <w:tab w:val="left" w:pos="567"/>
          <w:tab w:val="left" w:pos="851"/>
          <w:tab w:val="left" w:pos="2977"/>
        </w:tabs>
        <w:ind w:left="0"/>
        <w:contextualSpacing w:val="0"/>
        <w:jc w:val="both"/>
        <w:rPr>
          <w:rFonts w:ascii="Arial" w:hAnsi="Arial" w:cs="Arial"/>
          <w:sz w:val="22"/>
          <w:szCs w:val="22"/>
        </w:rPr>
      </w:pPr>
    </w:p>
    <w:p w14:paraId="7A1759AF" w14:textId="77777777" w:rsidR="005B55B1" w:rsidRPr="0021237F"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2" w:name="_Toc32300350"/>
      <w:r w:rsidRPr="0021237F">
        <w:rPr>
          <w:rFonts w:ascii="Arial" w:hAnsi="Arial" w:cs="Arial"/>
          <w:b/>
          <w:bCs/>
          <w:sz w:val="22"/>
          <w:szCs w:val="22"/>
        </w:rPr>
        <w:t>INFORMAVIMAS APIE PIRKIMO PROCEDŪRŲ REZULTATUS</w:t>
      </w:r>
      <w:bookmarkEnd w:id="152"/>
    </w:p>
    <w:p w14:paraId="6CD89A64" w14:textId="77777777" w:rsidR="005B55B1" w:rsidRPr="0021237F" w:rsidRDefault="005B55B1" w:rsidP="0021237F">
      <w:pPr>
        <w:rPr>
          <w:rFonts w:ascii="Arial" w:eastAsia="Calibri" w:hAnsi="Arial" w:cs="Arial"/>
          <w:sz w:val="22"/>
          <w:szCs w:val="22"/>
        </w:rPr>
      </w:pPr>
    </w:p>
    <w:p w14:paraId="4CA7D175" w14:textId="77777777" w:rsidR="005B55B1" w:rsidRPr="0021237F" w:rsidRDefault="005B55B1" w:rsidP="0021237F">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D1B5B54"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D8B9FF2"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083FF79"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12ECA8D7" w14:textId="77777777" w:rsidR="005B55B1" w:rsidRPr="0021237F" w:rsidRDefault="00816D5E" w:rsidP="0021237F">
      <w:pPr>
        <w:pStyle w:val="Sraopastraipa"/>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1C15F887"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14:paraId="11EC244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14:paraId="2B381AA6"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26312E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4DD8A4B2" w14:textId="77777777" w:rsidR="005B55B1" w:rsidRPr="0021237F" w:rsidRDefault="005B55B1" w:rsidP="0021237F">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0B3321C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3A36BF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F72B88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F1EEBCA"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04873E3"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927439"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81A7B7"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80C0D31"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162F86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CE14F74"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2AB1F78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71961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98A67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337B59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3F4EA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BA52B5" w14:textId="77777777" w:rsidR="005B55B1" w:rsidRPr="0021237F" w:rsidRDefault="005B55B1" w:rsidP="0021237F">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6503E05D" w14:textId="77777777" w:rsidR="005B55B1" w:rsidRPr="0021237F" w:rsidRDefault="00816D5E" w:rsidP="0021237F">
      <w:pPr>
        <w:pStyle w:val="Sraopastraipa"/>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14:paraId="60C33E4D" w14:textId="77777777" w:rsidR="0097298E"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D3A0D1A" w14:textId="77777777" w:rsidR="005B55B1"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77158552" w14:textId="77777777" w:rsidR="005B55B1" w:rsidRPr="0021237F" w:rsidRDefault="005B55B1" w:rsidP="0021237F">
      <w:pPr>
        <w:pStyle w:val="Sraopastraipa"/>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0FA883B1" w14:textId="77777777" w:rsidR="005B55B1" w:rsidRPr="0021237F" w:rsidRDefault="005B55B1" w:rsidP="0021237F">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14:paraId="4ED0DC2A" w14:textId="77777777" w:rsidR="005B55B1" w:rsidRPr="0021237F" w:rsidRDefault="005B55B1" w:rsidP="0021237F">
      <w:pPr>
        <w:pStyle w:val="Antrat1"/>
        <w:numPr>
          <w:ilvl w:val="0"/>
          <w:numId w:val="18"/>
        </w:numPr>
        <w:tabs>
          <w:tab w:val="left" w:pos="426"/>
          <w:tab w:val="left" w:pos="709"/>
        </w:tabs>
        <w:jc w:val="center"/>
        <w:rPr>
          <w:rFonts w:ascii="Arial" w:hAnsi="Arial" w:cs="Arial"/>
          <w:b/>
          <w:bCs/>
          <w:sz w:val="22"/>
          <w:szCs w:val="22"/>
        </w:rPr>
      </w:pPr>
      <w:bookmarkStart w:id="153" w:name="_Toc32300351"/>
      <w:r w:rsidRPr="0021237F">
        <w:rPr>
          <w:rFonts w:ascii="Arial" w:hAnsi="Arial" w:cs="Arial"/>
          <w:b/>
          <w:bCs/>
          <w:sz w:val="22"/>
          <w:szCs w:val="22"/>
        </w:rPr>
        <w:t>SUTARTIES SUDARYMAS</w:t>
      </w:r>
      <w:bookmarkEnd w:id="153"/>
    </w:p>
    <w:p w14:paraId="3D9B204F" w14:textId="77777777" w:rsidR="005B55B1" w:rsidRPr="0021237F" w:rsidRDefault="005B55B1" w:rsidP="0021237F">
      <w:pPr>
        <w:rPr>
          <w:rFonts w:ascii="Arial" w:eastAsia="Calibri" w:hAnsi="Arial" w:cs="Arial"/>
          <w:sz w:val="22"/>
          <w:szCs w:val="22"/>
        </w:rPr>
      </w:pPr>
    </w:p>
    <w:p w14:paraId="03334381" w14:textId="77777777" w:rsidR="005B55B1" w:rsidRPr="0021237F" w:rsidRDefault="005B55B1" w:rsidP="0021237F">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60B1664E"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10AEB241" w14:textId="77777777" w:rsidR="005B55B1" w:rsidRPr="0021237F" w:rsidRDefault="005B55B1" w:rsidP="0021237F">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18F9320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B00AB7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lastRenderedPageBreak/>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53BE5F79"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14:paraId="49619918"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Puslapioinaosnuoroda"/>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403B1C63"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14:paraId="36BCE6AB" w14:textId="77777777" w:rsidR="005B55B1" w:rsidRPr="0021237F" w:rsidRDefault="005B55B1" w:rsidP="0021237F">
      <w:pPr>
        <w:pStyle w:val="Sraopastraipa"/>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7EA0CC2" w14:textId="77777777" w:rsidR="005B55B1" w:rsidRPr="0021237F" w:rsidRDefault="005B55B1" w:rsidP="002221F4">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w:t>
      </w:r>
      <w:r w:rsidR="00675726" w:rsidRPr="0021237F">
        <w:rPr>
          <w:rFonts w:ascii="Arial" w:eastAsia="Calibri" w:hAnsi="Arial" w:cs="Arial"/>
          <w:bCs/>
          <w:sz w:val="22"/>
          <w:szCs w:val="22"/>
        </w:rPr>
        <w:t>si</w:t>
      </w:r>
      <w:r w:rsidRPr="0021237F">
        <w:rPr>
          <w:rFonts w:ascii="Arial" w:eastAsia="Calibri" w:hAnsi="Arial" w:cs="Arial"/>
          <w:bCs/>
          <w:sz w:val="22"/>
          <w:szCs w:val="22"/>
        </w:rPr>
        <w:t>o</w:t>
      </w:r>
      <w:r w:rsidR="00675726" w:rsidRPr="0021237F">
        <w:rPr>
          <w:rFonts w:ascii="Arial" w:eastAsia="Calibri" w:hAnsi="Arial" w:cs="Arial"/>
          <w:bCs/>
          <w:sz w:val="22"/>
          <w:szCs w:val="22"/>
        </w:rPr>
        <w:t>s</w:t>
      </w:r>
      <w:r w:rsidRPr="0021237F">
        <w:rPr>
          <w:rFonts w:ascii="Arial" w:eastAsia="Calibri" w:hAnsi="Arial" w:cs="Arial"/>
          <w:bCs/>
          <w:sz w:val="22"/>
          <w:szCs w:val="22"/>
        </w:rPr>
        <w:t xml:space="preserve"> </w:t>
      </w:r>
      <w:r w:rsidR="00675726" w:rsidRPr="0021237F">
        <w:rPr>
          <w:rFonts w:ascii="Arial" w:eastAsia="Calibri" w:hAnsi="Arial" w:cs="Arial"/>
          <w:bCs/>
          <w:sz w:val="22"/>
          <w:szCs w:val="22"/>
        </w:rPr>
        <w:t>organizacijos</w:t>
      </w:r>
      <w:r w:rsidRPr="0021237F">
        <w:rPr>
          <w:rFonts w:ascii="Arial" w:eastAsia="Calibri" w:hAnsi="Arial" w:cs="Arial"/>
          <w:bCs/>
          <w:sz w:val="22"/>
          <w:szCs w:val="22"/>
        </w:rPr>
        <w:t xml:space="preserve"> pajamų;</w:t>
      </w:r>
    </w:p>
    <w:p w14:paraId="38F831C3" w14:textId="77777777" w:rsidR="005B55B1" w:rsidRPr="0021237F" w:rsidRDefault="00D3592A"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r>
      <w:r w:rsidR="005B55B1" w:rsidRPr="0021237F">
        <w:rPr>
          <w:rFonts w:ascii="Arial" w:eastAsia="Calibri" w:hAnsi="Arial" w:cs="Arial"/>
          <w:bCs/>
          <w:sz w:val="22"/>
          <w:szCs w:val="22"/>
        </w:rPr>
        <w:t xml:space="preserve">b) dėl sutarties nutraukimo </w:t>
      </w:r>
      <w:r w:rsidR="00675726" w:rsidRPr="0021237F">
        <w:rPr>
          <w:rFonts w:ascii="Arial" w:eastAsia="Calibri" w:hAnsi="Arial" w:cs="Arial"/>
          <w:bCs/>
          <w:sz w:val="22"/>
          <w:szCs w:val="22"/>
        </w:rPr>
        <w:t>Perkančioji organizacija</w:t>
      </w:r>
      <w:r w:rsidR="005B55B1" w:rsidRPr="0021237F">
        <w:rPr>
          <w:rFonts w:ascii="Arial" w:eastAsia="Calibri" w:hAnsi="Arial" w:cs="Arial"/>
          <w:bCs/>
          <w:sz w:val="22"/>
          <w:szCs w:val="22"/>
        </w:rPr>
        <w:t xml:space="preserve"> galėtų patirti papildomų išlaidų ar nuostolių, kurių vertė viršytų 2,5 procento praėjusių finansinių metų metinių </w:t>
      </w:r>
      <w:r w:rsidR="00675726" w:rsidRPr="0021237F">
        <w:rPr>
          <w:rFonts w:ascii="Arial" w:eastAsia="Calibri" w:hAnsi="Arial" w:cs="Arial"/>
          <w:bCs/>
          <w:sz w:val="22"/>
          <w:szCs w:val="22"/>
        </w:rPr>
        <w:t xml:space="preserve">Perkančiosios organizacijos </w:t>
      </w:r>
      <w:r w:rsidR="005B55B1" w:rsidRPr="0021237F">
        <w:rPr>
          <w:rFonts w:ascii="Arial" w:eastAsia="Calibri" w:hAnsi="Arial" w:cs="Arial"/>
          <w:bCs/>
          <w:sz w:val="22"/>
          <w:szCs w:val="22"/>
        </w:rPr>
        <w:t>pajamų;</w:t>
      </w:r>
    </w:p>
    <w:p w14:paraId="2499E407"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c) sutarties pagrindu kitai sutarties šaliai ar tretiesiems asmenims yra suteikiama teisė aptarnauti, gauti prieigą ar kitaip susipažinti su </w:t>
      </w:r>
      <w:r w:rsidR="00AB0D11" w:rsidRPr="0021237F">
        <w:rPr>
          <w:rFonts w:ascii="Arial" w:eastAsia="Calibri" w:hAnsi="Arial" w:cs="Arial"/>
          <w:bCs/>
          <w:sz w:val="22"/>
          <w:szCs w:val="22"/>
        </w:rPr>
        <w:t xml:space="preserve">Perkančiosios organizacijos </w:t>
      </w:r>
      <w:r w:rsidRPr="0021237F">
        <w:rPr>
          <w:rFonts w:ascii="Arial" w:eastAsia="Calibri" w:hAnsi="Arial" w:cs="Arial"/>
          <w:bCs/>
          <w:sz w:val="22"/>
          <w:szCs w:val="22"/>
        </w:rPr>
        <w:t>saugos planuose numatytomis esminėmis informacinėmis technologijomis, jų sistemomis ar infrastruktūra, duomenų bazėmis ar jose esamais duomenimis;</w:t>
      </w:r>
    </w:p>
    <w:p w14:paraId="3ECDA062"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w:t>
      </w:r>
      <w:r w:rsidR="00AB0D11" w:rsidRPr="0021237F">
        <w:rPr>
          <w:rFonts w:ascii="Arial" w:eastAsia="Calibri" w:hAnsi="Arial" w:cs="Arial"/>
          <w:bCs/>
          <w:sz w:val="22"/>
          <w:szCs w:val="22"/>
        </w:rPr>
        <w:t xml:space="preserve">Perkančioji organizacija </w:t>
      </w:r>
      <w:r w:rsidRPr="0021237F">
        <w:rPr>
          <w:rFonts w:ascii="Arial" w:eastAsia="Calibri" w:hAnsi="Arial" w:cs="Arial"/>
          <w:bCs/>
          <w:sz w:val="22"/>
          <w:szCs w:val="22"/>
        </w:rPr>
        <w:t xml:space="preserve">turi duomenų, kad sutartis gali kelti grėsmę nacionalinio saugumo interesams. </w:t>
      </w:r>
    </w:p>
    <w:p w14:paraId="718EA026" w14:textId="77777777" w:rsidR="005B55B1" w:rsidRPr="0021237F" w:rsidRDefault="005B55B1" w:rsidP="0021237F">
      <w:pPr>
        <w:tabs>
          <w:tab w:val="left" w:pos="0"/>
          <w:tab w:val="left" w:pos="567"/>
          <w:tab w:val="left" w:pos="851"/>
          <w:tab w:val="left" w:pos="2977"/>
        </w:tabs>
        <w:jc w:val="both"/>
        <w:rPr>
          <w:rFonts w:ascii="Arial" w:eastAsia="Calibri" w:hAnsi="Arial" w:cs="Arial"/>
          <w:bCs/>
          <w:sz w:val="22"/>
          <w:szCs w:val="22"/>
        </w:rPr>
      </w:pPr>
    </w:p>
    <w:p w14:paraId="07A2B5C3" w14:textId="77777777" w:rsidR="005B55B1" w:rsidRPr="0021237F" w:rsidRDefault="005B55B1" w:rsidP="0021237F">
      <w:pPr>
        <w:pStyle w:val="Antrat1"/>
        <w:numPr>
          <w:ilvl w:val="0"/>
          <w:numId w:val="18"/>
        </w:numPr>
        <w:tabs>
          <w:tab w:val="left" w:pos="426"/>
          <w:tab w:val="left" w:pos="709"/>
        </w:tabs>
        <w:ind w:left="0" w:firstLine="0"/>
        <w:jc w:val="center"/>
        <w:rPr>
          <w:rFonts w:ascii="Arial" w:hAnsi="Arial" w:cs="Arial"/>
          <w:b/>
          <w:bCs/>
          <w:sz w:val="22"/>
          <w:szCs w:val="22"/>
        </w:rPr>
      </w:pPr>
      <w:bookmarkStart w:id="155" w:name="_Toc32300352"/>
      <w:r w:rsidRPr="0021237F">
        <w:rPr>
          <w:rFonts w:ascii="Arial" w:hAnsi="Arial" w:cs="Arial"/>
          <w:b/>
          <w:bCs/>
          <w:sz w:val="22"/>
          <w:szCs w:val="22"/>
        </w:rPr>
        <w:t>PRETENZIJŲ, IEŠKINIŲ TEIKIMAS IR NAGRINĖJIMAS</w:t>
      </w:r>
      <w:bookmarkEnd w:id="155"/>
    </w:p>
    <w:p w14:paraId="0823B94F" w14:textId="77777777" w:rsidR="005B55B1" w:rsidRPr="0021237F" w:rsidRDefault="005B55B1" w:rsidP="0021237F">
      <w:pPr>
        <w:rPr>
          <w:rFonts w:ascii="Arial" w:eastAsia="Calibri" w:hAnsi="Arial" w:cs="Arial"/>
          <w:sz w:val="22"/>
          <w:szCs w:val="22"/>
        </w:rPr>
      </w:pPr>
    </w:p>
    <w:p w14:paraId="5D88B967" w14:textId="77777777" w:rsidR="005B55B1" w:rsidRPr="0021237F" w:rsidRDefault="005B55B1" w:rsidP="0021237F">
      <w:pPr>
        <w:pStyle w:val="Sraopastraipa"/>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613D9CFA" w14:textId="77777777" w:rsidR="005B55B1" w:rsidRPr="0021237F" w:rsidRDefault="005B55B1" w:rsidP="0021237F">
      <w:pPr>
        <w:pStyle w:val="Sraopastraipa"/>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3BC06A1"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faksu, elektroninėmis priemonėmis arba pasirašytinai per pašto paslaugų teikėją ar kitą tinkamą vežėją.</w:t>
      </w:r>
    </w:p>
    <w:p w14:paraId="2F56FFDE" w14:textId="77777777" w:rsidR="005B55B1" w:rsidRPr="0021237F" w:rsidRDefault="00AB0D11" w:rsidP="0021237F">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14:paraId="37A2B606"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14:paraId="782DDDDE"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2A577C0"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w:t>
      </w:r>
      <w:r w:rsidRPr="0021237F">
        <w:rPr>
          <w:rFonts w:ascii="Arial" w:hAnsi="Arial" w:cs="Arial"/>
          <w:sz w:val="22"/>
          <w:szCs w:val="22"/>
        </w:rPr>
        <w:lastRenderedPageBreak/>
        <w:t xml:space="preserve">pasiūlymų pateikimo termino pabaigos, </w:t>
      </w:r>
      <w:bookmarkEnd w:id="156"/>
      <w:r w:rsidRPr="0021237F">
        <w:rPr>
          <w:rFonts w:ascii="Arial" w:hAnsi="Arial" w:cs="Arial"/>
          <w:sz w:val="22"/>
          <w:szCs w:val="22"/>
        </w:rPr>
        <w:t>neatskleis tiekėjo, iš kurio buvo gauta pretenzija, tapatybės;</w:t>
      </w:r>
    </w:p>
    <w:p w14:paraId="70EFBC04" w14:textId="77777777" w:rsidR="005B55B1" w:rsidRPr="0021237F" w:rsidRDefault="00AF7965"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14:paraId="380CD94B" w14:textId="77777777" w:rsidR="005B55B1" w:rsidRPr="0021237F" w:rsidRDefault="00AF7965"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14:paraId="5FF8E531" w14:textId="77777777" w:rsidR="005B55B1" w:rsidRPr="0021237F" w:rsidRDefault="005B55B1"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21237F">
        <w:rPr>
          <w:rFonts w:ascii="Arial" w:hAnsi="Arial" w:cs="Arial"/>
          <w:sz w:val="22"/>
          <w:szCs w:val="22"/>
          <w:lang w:val="en-US"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14:paraId="6A7D658F"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57" w:name="part_75b6b7826a164e7780e818be82803261"/>
      <w:bookmarkStart w:id="158" w:name="part_25cf4d3d63064186b564baa549663a7d"/>
      <w:bookmarkEnd w:id="2"/>
      <w:bookmarkEnd w:id="157"/>
      <w:bookmarkEnd w:id="158"/>
    </w:p>
    <w:p w14:paraId="67AE1A34" w14:textId="77777777" w:rsidR="002E1BF8" w:rsidRPr="0021237F" w:rsidRDefault="002E1BF8" w:rsidP="0021237F">
      <w:pPr>
        <w:rPr>
          <w:rFonts w:ascii="Arial" w:hAnsi="Arial" w:cs="Arial"/>
          <w:sz w:val="22"/>
          <w:szCs w:val="22"/>
        </w:rPr>
      </w:pPr>
    </w:p>
    <w:p w14:paraId="1D303561" w14:textId="77777777" w:rsidR="000C1F48" w:rsidRPr="0021237F" w:rsidRDefault="000C1F48" w:rsidP="000C1F48">
      <w:pPr>
        <w:jc w:val="center"/>
        <w:rPr>
          <w:rFonts w:ascii="Arial" w:hAnsi="Arial" w:cs="Arial"/>
          <w:sz w:val="22"/>
          <w:szCs w:val="22"/>
        </w:rPr>
      </w:pPr>
      <w:r w:rsidRPr="0021237F">
        <w:rPr>
          <w:rFonts w:ascii="Arial" w:hAnsi="Arial" w:cs="Arial"/>
          <w:sz w:val="22"/>
          <w:szCs w:val="22"/>
        </w:rPr>
        <w:t>-------------------</w:t>
      </w:r>
    </w:p>
    <w:sectPr w:rsidR="000C1F48" w:rsidRPr="0021237F" w:rsidSect="0021237F">
      <w:headerReference w:type="default"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D38DC" w14:textId="77777777" w:rsidR="00AE66FB" w:rsidRDefault="00AE66FB" w:rsidP="005B55B1">
      <w:r>
        <w:separator/>
      </w:r>
    </w:p>
  </w:endnote>
  <w:endnote w:type="continuationSeparator" w:id="0">
    <w:p w14:paraId="5271054B" w14:textId="77777777" w:rsidR="00AE66FB" w:rsidRDefault="00AE66FB"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0F841" w14:textId="77777777" w:rsidR="00AE66FB" w:rsidRDefault="00AE66FB">
    <w:pPr>
      <w:pStyle w:val="Porat"/>
      <w:jc w:val="center"/>
    </w:pPr>
  </w:p>
  <w:p w14:paraId="24A0DA3D" w14:textId="77777777" w:rsidR="00AE66FB" w:rsidRPr="004A16D7" w:rsidRDefault="00A24F3E"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AE66FB">
          <w:rPr>
            <w:rFonts w:ascii="Arial" w:hAnsi="Arial" w:cs="Arial"/>
            <w:noProof/>
            <w:sz w:val="20"/>
            <w:szCs w:val="20"/>
          </w:rPr>
          <w:t>8</w:t>
        </w:r>
        <w:r w:rsidR="00AE66F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9153" w14:textId="77777777" w:rsidR="00AE66FB" w:rsidRDefault="00AE66FB" w:rsidP="00A64A6E">
    <w:pPr>
      <w:pStyle w:val="Porat"/>
    </w:pPr>
  </w:p>
  <w:p w14:paraId="03CAE4DD" w14:textId="77777777" w:rsidR="00AE66FB" w:rsidRPr="00954AE9" w:rsidRDefault="00AE66FB"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C80B6" w14:textId="77777777" w:rsidR="00AE66FB" w:rsidRDefault="00AE66FB" w:rsidP="005B55B1">
      <w:r>
        <w:separator/>
      </w:r>
    </w:p>
  </w:footnote>
  <w:footnote w:type="continuationSeparator" w:id="0">
    <w:p w14:paraId="3EECE82F" w14:textId="77777777" w:rsidR="00AE66FB" w:rsidRDefault="00AE66FB" w:rsidP="005B55B1">
      <w:r>
        <w:continuationSeparator/>
      </w:r>
    </w:p>
  </w:footnote>
  <w:footnote w:id="1">
    <w:p w14:paraId="5750AD7E"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5E650FF0" w14:textId="77777777" w:rsidR="00EB4EEC" w:rsidRDefault="00EB4EEC" w:rsidP="00EB4EEC">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4D1C8EC5"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246D" w14:textId="77777777" w:rsidR="00AE66FB" w:rsidRDefault="00AE66FB" w:rsidP="00A64A6E">
    <w:pPr>
      <w:pStyle w:val="Antrats"/>
      <w:jc w:val="right"/>
      <w:rPr>
        <w:rFonts w:asciiTheme="minorHAnsi" w:hAnsiTheme="minorHAnsi"/>
      </w:rPr>
    </w:pPr>
  </w:p>
  <w:p w14:paraId="4801520C" w14:textId="77777777" w:rsidR="00AE66FB" w:rsidRPr="000C1F48" w:rsidRDefault="00AE66FB" w:rsidP="00A64A6E">
    <w:pPr>
      <w:pStyle w:val="Antrats"/>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75B5784A" w14:textId="77777777" w:rsidR="00AE66FB" w:rsidRDefault="00AE66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E243" w14:textId="77777777" w:rsidR="00AE66FB" w:rsidRDefault="00AE66FB" w:rsidP="00A64A6E">
    <w:pPr>
      <w:pStyle w:val="Antrats"/>
      <w:jc w:val="right"/>
      <w:rPr>
        <w:rFonts w:asciiTheme="minorHAnsi" w:hAnsiTheme="minorHAnsi"/>
      </w:rPr>
    </w:pPr>
  </w:p>
  <w:p w14:paraId="5AC3006D" w14:textId="77777777" w:rsidR="00AE66FB" w:rsidRPr="000C1F48" w:rsidRDefault="00AE66FB" w:rsidP="00A64A6E">
    <w:pPr>
      <w:pStyle w:val="Antrats"/>
      <w:jc w:val="right"/>
      <w:rPr>
        <w:rFonts w:ascii="Arial" w:hAnsi="Arial" w:cs="Arial"/>
        <w:sz w:val="22"/>
        <w:szCs w:val="22"/>
        <w:lang w:val="en-US"/>
      </w:rPr>
    </w:pPr>
    <w:r w:rsidRPr="000C1F48">
      <w:rPr>
        <w:rFonts w:ascii="Arial" w:hAnsi="Arial" w:cs="Arial"/>
        <w:sz w:val="22"/>
        <w:szCs w:val="22"/>
      </w:rPr>
      <w:t>Skelbiamos apklausos Bendrosios  sąlygos</w:t>
    </w:r>
    <w:r w:rsidRPr="000C1F48">
      <w:rPr>
        <w:rFonts w:ascii="Arial" w:hAnsi="Arial" w:cs="Arial"/>
        <w:sz w:val="22"/>
        <w:szCs w:val="22"/>
        <w:lang w:val="en-US"/>
      </w:rPr>
      <w:t xml:space="preserve"> </w:t>
    </w:r>
  </w:p>
  <w:p w14:paraId="05F43882" w14:textId="77777777" w:rsidR="00AE66FB" w:rsidRPr="000F2BEC" w:rsidRDefault="00AE66FB" w:rsidP="00A64A6E">
    <w:pPr>
      <w:pStyle w:val="Antrats"/>
      <w:jc w:val="right"/>
      <w:rPr>
        <w:rFonts w:asciiTheme="minorHAnsi" w:hAnsiTheme="minorHAnsi"/>
        <w:lang w:val="en-US"/>
      </w:rPr>
    </w:pPr>
  </w:p>
  <w:p w14:paraId="05287DB7" w14:textId="77777777" w:rsidR="00AE66FB" w:rsidRDefault="00AE6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8"/>
  </w:num>
  <w:num w:numId="2" w16cid:durableId="143205693">
    <w:abstractNumId w:val="5"/>
  </w:num>
  <w:num w:numId="3" w16cid:durableId="82340352">
    <w:abstractNumId w:val="6"/>
  </w:num>
  <w:num w:numId="4" w16cid:durableId="151216927">
    <w:abstractNumId w:val="1"/>
  </w:num>
  <w:num w:numId="5" w16cid:durableId="2143040813">
    <w:abstractNumId w:val="15"/>
  </w:num>
  <w:num w:numId="6" w16cid:durableId="1068116148">
    <w:abstractNumId w:val="17"/>
  </w:num>
  <w:num w:numId="7" w16cid:durableId="1546209228">
    <w:abstractNumId w:val="13"/>
  </w:num>
  <w:num w:numId="8" w16cid:durableId="1068310052">
    <w:abstractNumId w:val="3"/>
  </w:num>
  <w:num w:numId="9" w16cid:durableId="1199196047">
    <w:abstractNumId w:val="12"/>
  </w:num>
  <w:num w:numId="10" w16cid:durableId="330105537">
    <w:abstractNumId w:val="11"/>
  </w:num>
  <w:num w:numId="11" w16cid:durableId="1402603257">
    <w:abstractNumId w:val="0"/>
  </w:num>
  <w:num w:numId="12" w16cid:durableId="1495030145">
    <w:abstractNumId w:val="16"/>
  </w:num>
  <w:num w:numId="13" w16cid:durableId="915237760">
    <w:abstractNumId w:val="9"/>
  </w:num>
  <w:num w:numId="14" w16cid:durableId="472871318">
    <w:abstractNumId w:val="18"/>
  </w:num>
  <w:num w:numId="15" w16cid:durableId="1832940622">
    <w:abstractNumId w:val="4"/>
  </w:num>
  <w:num w:numId="16" w16cid:durableId="278876743">
    <w:abstractNumId w:val="10"/>
  </w:num>
  <w:num w:numId="17" w16cid:durableId="68583276">
    <w:abstractNumId w:val="14"/>
  </w:num>
  <w:num w:numId="18" w16cid:durableId="1583182052">
    <w:abstractNumId w:val="2"/>
  </w:num>
  <w:num w:numId="19" w16cid:durableId="20489841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B1"/>
    <w:rsid w:val="0002499A"/>
    <w:rsid w:val="000C1F48"/>
    <w:rsid w:val="000C7086"/>
    <w:rsid w:val="000F1D8F"/>
    <w:rsid w:val="00187CDC"/>
    <w:rsid w:val="00196F38"/>
    <w:rsid w:val="001B4AB7"/>
    <w:rsid w:val="001E3E29"/>
    <w:rsid w:val="0021237F"/>
    <w:rsid w:val="002221F4"/>
    <w:rsid w:val="00287FC3"/>
    <w:rsid w:val="002E1BF8"/>
    <w:rsid w:val="002E4476"/>
    <w:rsid w:val="002E76A1"/>
    <w:rsid w:val="003028A9"/>
    <w:rsid w:val="00304A9D"/>
    <w:rsid w:val="00380C53"/>
    <w:rsid w:val="003B084C"/>
    <w:rsid w:val="003E03E2"/>
    <w:rsid w:val="00466427"/>
    <w:rsid w:val="004E39D6"/>
    <w:rsid w:val="00504C2C"/>
    <w:rsid w:val="00553370"/>
    <w:rsid w:val="0056571E"/>
    <w:rsid w:val="005B55B1"/>
    <w:rsid w:val="00621A5D"/>
    <w:rsid w:val="00637362"/>
    <w:rsid w:val="00675726"/>
    <w:rsid w:val="00693785"/>
    <w:rsid w:val="00717C85"/>
    <w:rsid w:val="00796DFA"/>
    <w:rsid w:val="007B5A63"/>
    <w:rsid w:val="007C35A5"/>
    <w:rsid w:val="00816D5E"/>
    <w:rsid w:val="008E5F4B"/>
    <w:rsid w:val="0097298E"/>
    <w:rsid w:val="00A24F3E"/>
    <w:rsid w:val="00A64A6E"/>
    <w:rsid w:val="00A64B5B"/>
    <w:rsid w:val="00A7498D"/>
    <w:rsid w:val="00AB0D11"/>
    <w:rsid w:val="00AD263E"/>
    <w:rsid w:val="00AE66FB"/>
    <w:rsid w:val="00AF7965"/>
    <w:rsid w:val="00B24B39"/>
    <w:rsid w:val="00B66F43"/>
    <w:rsid w:val="00B7397C"/>
    <w:rsid w:val="00C95FBD"/>
    <w:rsid w:val="00CC5684"/>
    <w:rsid w:val="00D1043D"/>
    <w:rsid w:val="00D3592A"/>
    <w:rsid w:val="00DF215E"/>
    <w:rsid w:val="00E126BD"/>
    <w:rsid w:val="00E47827"/>
    <w:rsid w:val="00EB4EEC"/>
    <w:rsid w:val="00ED5250"/>
    <w:rsid w:val="00ED743D"/>
    <w:rsid w:val="00EF76F6"/>
    <w:rsid w:val="00F1041C"/>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5ADB"/>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55B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B55B1"/>
    <w:pPr>
      <w:keepNext/>
      <w:outlineLvl w:val="0"/>
    </w:pPr>
  </w:style>
  <w:style w:type="paragraph" w:styleId="Antrat2">
    <w:name w:val="heading 2"/>
    <w:basedOn w:val="prastasis"/>
    <w:next w:val="prastasis"/>
    <w:link w:val="Antrat2Diagrama"/>
    <w:uiPriority w:val="99"/>
    <w:unhideWhenUsed/>
    <w:qFormat/>
    <w:rsid w:val="005B55B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5B55B1"/>
    <w:pPr>
      <w:keepNext/>
      <w:jc w:val="center"/>
      <w:outlineLvl w:val="2"/>
    </w:pPr>
    <w:rPr>
      <w:b/>
      <w:bCs/>
      <w:color w:val="000000"/>
    </w:rPr>
  </w:style>
  <w:style w:type="paragraph" w:styleId="Antrat4">
    <w:name w:val="heading 4"/>
    <w:basedOn w:val="prastasis"/>
    <w:next w:val="prastasis"/>
    <w:link w:val="Antrat4Diagrama"/>
    <w:uiPriority w:val="99"/>
    <w:qFormat/>
    <w:rsid w:val="005B55B1"/>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5B55B1"/>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5B55B1"/>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5B55B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5B55B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5B55B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55B1"/>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5B55B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5B55B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5B55B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5B55B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5B55B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5B55B1"/>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5B55B1"/>
    <w:pPr>
      <w:tabs>
        <w:tab w:val="center" w:pos="4153"/>
        <w:tab w:val="right" w:pos="8306"/>
      </w:tabs>
    </w:pPr>
  </w:style>
  <w:style w:type="character" w:customStyle="1" w:styleId="AntratsDiagrama">
    <w:name w:val="Antraštės Diagrama"/>
    <w:basedOn w:val="Numatytasispastraiposriftas"/>
    <w:link w:val="Antrats"/>
    <w:uiPriority w:val="99"/>
    <w:rsid w:val="005B55B1"/>
    <w:rPr>
      <w:rFonts w:ascii="Times New Roman" w:eastAsia="Times New Roman" w:hAnsi="Times New Roman" w:cs="Times New Roman"/>
      <w:sz w:val="24"/>
      <w:szCs w:val="24"/>
    </w:rPr>
  </w:style>
  <w:style w:type="paragraph" w:styleId="Porat">
    <w:name w:val="footer"/>
    <w:basedOn w:val="prastasis"/>
    <w:link w:val="PoratDiagrama"/>
    <w:uiPriority w:val="99"/>
    <w:rsid w:val="005B55B1"/>
    <w:pPr>
      <w:tabs>
        <w:tab w:val="center" w:pos="4153"/>
        <w:tab w:val="right" w:pos="8306"/>
      </w:tabs>
    </w:pPr>
  </w:style>
  <w:style w:type="character" w:customStyle="1" w:styleId="PoratDiagrama">
    <w:name w:val="Poraštė Diagrama"/>
    <w:basedOn w:val="Numatytasispastraiposriftas"/>
    <w:link w:val="Porat"/>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5B55B1"/>
    <w:rPr>
      <w:color w:val="auto"/>
      <w:u w:val="none"/>
    </w:rPr>
  </w:style>
  <w:style w:type="character" w:styleId="Hipersaitas">
    <w:name w:val="Hyperlink"/>
    <w:basedOn w:val="Numatytasispastraiposriftas"/>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5B55B1"/>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B55B1"/>
    <w:pPr>
      <w:ind w:left="720"/>
      <w:contextualSpacing/>
    </w:pPr>
  </w:style>
  <w:style w:type="paragraph" w:styleId="Pagrindinistekstas2">
    <w:name w:val="Body Text 2"/>
    <w:basedOn w:val="prastasis"/>
    <w:link w:val="Pagrindinistekstas2Diagrama"/>
    <w:uiPriority w:val="99"/>
    <w:rsid w:val="005B55B1"/>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5B55B1"/>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5B55B1"/>
    <w:rPr>
      <w:sz w:val="16"/>
      <w:szCs w:val="16"/>
    </w:rPr>
  </w:style>
  <w:style w:type="paragraph" w:styleId="Komentarotekstas">
    <w:name w:val="annotation text"/>
    <w:basedOn w:val="prastasis"/>
    <w:link w:val="KomentarotekstasDiagrama"/>
    <w:uiPriority w:val="99"/>
    <w:unhideWhenUsed/>
    <w:rsid w:val="005B55B1"/>
    <w:rPr>
      <w:sz w:val="20"/>
      <w:szCs w:val="20"/>
    </w:rPr>
  </w:style>
  <w:style w:type="character" w:customStyle="1" w:styleId="KomentarotekstasDiagrama">
    <w:name w:val="Komentaro tekstas Diagrama"/>
    <w:basedOn w:val="Numatytasispastraiposriftas"/>
    <w:link w:val="Komentarotekstas"/>
    <w:uiPriority w:val="99"/>
    <w:rsid w:val="005B55B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5B55B1"/>
    <w:rPr>
      <w:b/>
      <w:bCs/>
    </w:rPr>
  </w:style>
  <w:style w:type="character" w:customStyle="1" w:styleId="KomentarotemaDiagrama">
    <w:name w:val="Komentaro tema Diagrama"/>
    <w:basedOn w:val="KomentarotekstasDiagrama"/>
    <w:link w:val="Komentarotema"/>
    <w:uiPriority w:val="99"/>
    <w:rsid w:val="005B55B1"/>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5B55B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5B55B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5B55B1"/>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5B55B1"/>
    <w:pPr>
      <w:spacing w:after="120"/>
    </w:pPr>
  </w:style>
  <w:style w:type="character" w:customStyle="1" w:styleId="PagrindinistekstasDiagrama">
    <w:name w:val="Pagrindinis tekstas Diagrama"/>
    <w:basedOn w:val="Numatytasispastraiposriftas"/>
    <w:link w:val="Pagrindinistekstas"/>
    <w:rsid w:val="005B55B1"/>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5B55B1"/>
    <w:rPr>
      <w:rFonts w:cs="Times New Roman"/>
    </w:rPr>
  </w:style>
  <w:style w:type="paragraph" w:styleId="Pagrindiniotekstotrauka2">
    <w:name w:val="Body Text Indent 2"/>
    <w:basedOn w:val="prastasis"/>
    <w:link w:val="Pagrindiniotekstotrauka2Diagrama"/>
    <w:uiPriority w:val="99"/>
    <w:rsid w:val="005B55B1"/>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5B55B1"/>
    <w:rPr>
      <w:rFonts w:ascii="Times New Roman" w:eastAsia="Times New Roman" w:hAnsi="Times New Roman" w:cs="Times New Roman"/>
      <w:sz w:val="24"/>
      <w:szCs w:val="24"/>
    </w:rPr>
  </w:style>
  <w:style w:type="paragraph" w:customStyle="1" w:styleId="Char">
    <w:name w:val="Char"/>
    <w:basedOn w:val="prastasis"/>
    <w:uiPriority w:val="99"/>
    <w:rsid w:val="005B55B1"/>
    <w:pPr>
      <w:spacing w:after="160" w:line="240" w:lineRule="exact"/>
    </w:pPr>
    <w:rPr>
      <w:rFonts w:ascii="Tahoma" w:hAnsi="Tahoma"/>
      <w:sz w:val="20"/>
      <w:szCs w:val="20"/>
    </w:rPr>
  </w:style>
  <w:style w:type="paragraph" w:customStyle="1" w:styleId="tekstas0">
    <w:name w:val="tekstas"/>
    <w:basedOn w:val="prastasis"/>
    <w:uiPriority w:val="99"/>
    <w:rsid w:val="005B55B1"/>
    <w:pPr>
      <w:ind w:firstLine="720"/>
      <w:jc w:val="both"/>
    </w:pPr>
    <w:rPr>
      <w:szCs w:val="20"/>
    </w:rPr>
  </w:style>
  <w:style w:type="paragraph" w:styleId="Pagrindiniotekstotrauka3">
    <w:name w:val="Body Text Indent 3"/>
    <w:basedOn w:val="prastasis"/>
    <w:link w:val="Pagrindiniotekstotrauka3Diagrama"/>
    <w:uiPriority w:val="99"/>
    <w:rsid w:val="005B55B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5B55B1"/>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5B55B1"/>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5B55B1"/>
    <w:pPr>
      <w:jc w:val="center"/>
    </w:pPr>
    <w:rPr>
      <w:szCs w:val="20"/>
      <w:lang w:val="ru-RU"/>
    </w:rPr>
  </w:style>
  <w:style w:type="paragraph" w:styleId="Turinys1">
    <w:name w:val="toc 1"/>
    <w:basedOn w:val="prastasis"/>
    <w:next w:val="prastasis"/>
    <w:autoRedefine/>
    <w:uiPriority w:val="39"/>
    <w:rsid w:val="005B55B1"/>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5B55B1"/>
    <w:rPr>
      <w:u w:val="single"/>
      <w:lang w:val="en-US"/>
    </w:rPr>
  </w:style>
  <w:style w:type="character" w:customStyle="1" w:styleId="PaantratDiagrama">
    <w:name w:val="Paantraštė Diagrama"/>
    <w:basedOn w:val="Numatytasispastraiposriftas"/>
    <w:link w:val="Paantrat"/>
    <w:uiPriority w:val="99"/>
    <w:rsid w:val="005B55B1"/>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B55B1"/>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5B55B1"/>
    <w:rPr>
      <w:rFonts w:ascii="Times New Roman" w:hAnsi="Times New Roman" w:cs="Times New Roman"/>
      <w:sz w:val="20"/>
      <w:szCs w:val="20"/>
    </w:rPr>
  </w:style>
  <w:style w:type="paragraph" w:customStyle="1" w:styleId="Style1">
    <w:name w:val="Style1"/>
    <w:basedOn w:val="prastasis"/>
    <w:uiPriority w:val="99"/>
    <w:rsid w:val="005B55B1"/>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5B55B1"/>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urinys2">
    <w:name w:val="toc 2"/>
    <w:basedOn w:val="prastasis"/>
    <w:next w:val="prastasis"/>
    <w:autoRedefine/>
    <w:uiPriority w:val="99"/>
    <w:rsid w:val="005B55B1"/>
    <w:pPr>
      <w:spacing w:after="100"/>
      <w:ind w:left="240"/>
    </w:pPr>
    <w:rPr>
      <w:szCs w:val="20"/>
    </w:rPr>
  </w:style>
  <w:style w:type="paragraph" w:customStyle="1" w:styleId="Priedas">
    <w:name w:val="Priedas"/>
    <w:basedOn w:val="prastasis"/>
    <w:uiPriority w:val="99"/>
    <w:rsid w:val="005B55B1"/>
    <w:pPr>
      <w:jc w:val="both"/>
    </w:pPr>
  </w:style>
  <w:style w:type="character" w:styleId="Knygospavadinimas">
    <w:name w:val="Book Title"/>
    <w:basedOn w:val="Numatytasispastraiposriftas"/>
    <w:uiPriority w:val="99"/>
    <w:qFormat/>
    <w:rsid w:val="005B55B1"/>
    <w:rPr>
      <w:rFonts w:cs="Times New Roman"/>
      <w:b/>
      <w:bCs/>
      <w:smallCaps/>
      <w:spacing w:val="5"/>
    </w:rPr>
  </w:style>
  <w:style w:type="character" w:styleId="Grietas">
    <w:name w:val="Strong"/>
    <w:basedOn w:val="Numatytasispastraiposriftas"/>
    <w:uiPriority w:val="99"/>
    <w:qFormat/>
    <w:rsid w:val="005B55B1"/>
    <w:rPr>
      <w:rFonts w:cs="Times New Roman"/>
      <w:b/>
      <w:bCs/>
    </w:rPr>
  </w:style>
  <w:style w:type="character" w:styleId="Eilutsnumeris">
    <w:name w:val="line number"/>
    <w:basedOn w:val="Numatytasispastraiposriftas"/>
    <w:uiPriority w:val="99"/>
    <w:rsid w:val="005B55B1"/>
    <w:rPr>
      <w:rFonts w:cs="Times New Roman"/>
    </w:rPr>
  </w:style>
  <w:style w:type="paragraph" w:styleId="Sraassuenkleliais">
    <w:name w:val="List Bullet"/>
    <w:basedOn w:val="prastasis"/>
    <w:uiPriority w:val="99"/>
    <w:rsid w:val="005B55B1"/>
    <w:pPr>
      <w:tabs>
        <w:tab w:val="num" w:pos="360"/>
      </w:tabs>
      <w:ind w:left="360" w:hanging="360"/>
    </w:pPr>
    <w:rPr>
      <w:szCs w:val="20"/>
      <w:lang w:eastAsia="lt-LT"/>
    </w:rPr>
  </w:style>
  <w:style w:type="table" w:styleId="Lentelstinklelis">
    <w:name w:val="Table Grid"/>
    <w:basedOn w:val="prastojilente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5B55B1"/>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5B55B1"/>
    <w:rPr>
      <w:sz w:val="20"/>
      <w:szCs w:val="20"/>
    </w:rPr>
  </w:style>
  <w:style w:type="character" w:customStyle="1" w:styleId="PuslapioinaostekstasDiagrama">
    <w:name w:val="Puslapio išnašos tekstas Diagrama"/>
    <w:basedOn w:val="Numatytasispastraiposriftas"/>
    <w:link w:val="Puslapioinaostekstas"/>
    <w:rsid w:val="005B55B1"/>
    <w:rPr>
      <w:rFonts w:ascii="Times New Roman" w:eastAsia="Times New Roman" w:hAnsi="Times New Roman" w:cs="Times New Roman"/>
      <w:sz w:val="20"/>
      <w:szCs w:val="20"/>
    </w:rPr>
  </w:style>
  <w:style w:type="character" w:styleId="Puslapioinaosnuoroda">
    <w:name w:val="footnote reference"/>
    <w:basedOn w:val="Numatytasispastraiposriftas"/>
    <w:rsid w:val="005B55B1"/>
    <w:rPr>
      <w:vertAlign w:val="superscript"/>
    </w:rPr>
  </w:style>
  <w:style w:type="paragraph" w:customStyle="1" w:styleId="Hyperlink1">
    <w:name w:val="Hyperlink1"/>
    <w:basedOn w:val="prastasis"/>
    <w:rsid w:val="005B55B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B55B1"/>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B55B1"/>
    <w:rPr>
      <w:color w:val="808080"/>
    </w:rPr>
  </w:style>
  <w:style w:type="character" w:customStyle="1" w:styleId="Style2">
    <w:name w:val="Style2"/>
    <w:basedOn w:val="Numatytasispastraiposriftas"/>
    <w:uiPriority w:val="1"/>
    <w:rsid w:val="005B55B1"/>
    <w:rPr>
      <w:rFonts w:ascii="Arial" w:hAnsi="Arial"/>
      <w:sz w:val="20"/>
    </w:rPr>
  </w:style>
  <w:style w:type="character" w:customStyle="1" w:styleId="Style3">
    <w:name w:val="Style3"/>
    <w:basedOn w:val="Numatytasispastraiposriftas"/>
    <w:uiPriority w:val="1"/>
    <w:rsid w:val="005B55B1"/>
  </w:style>
  <w:style w:type="character" w:customStyle="1" w:styleId="Style4">
    <w:name w:val="Style4"/>
    <w:basedOn w:val="Numatytasispastraiposriftas"/>
    <w:uiPriority w:val="1"/>
    <w:rsid w:val="005B55B1"/>
    <w:rPr>
      <w:rFonts w:ascii="Arial" w:hAnsi="Arial"/>
      <w:sz w:val="20"/>
    </w:rPr>
  </w:style>
  <w:style w:type="character" w:customStyle="1" w:styleId="Style5">
    <w:name w:val="Style5"/>
    <w:basedOn w:val="Numatytasispastraiposriftas"/>
    <w:uiPriority w:val="1"/>
    <w:rsid w:val="005B55B1"/>
  </w:style>
  <w:style w:type="character" w:customStyle="1" w:styleId="Style6">
    <w:name w:val="Style6"/>
    <w:uiPriority w:val="1"/>
    <w:rsid w:val="005B55B1"/>
  </w:style>
  <w:style w:type="character" w:customStyle="1" w:styleId="Style7">
    <w:name w:val="Style7"/>
    <w:basedOn w:val="Numatytasispastraiposriftas"/>
    <w:uiPriority w:val="1"/>
    <w:rsid w:val="005B55B1"/>
    <w:rPr>
      <w:rFonts w:ascii="Arial" w:hAnsi="Arial"/>
      <w:sz w:val="20"/>
    </w:rPr>
  </w:style>
  <w:style w:type="paragraph" w:styleId="Dokumentoinaostekstas">
    <w:name w:val="endnote text"/>
    <w:basedOn w:val="prastasis"/>
    <w:link w:val="DokumentoinaostekstasDiagrama"/>
    <w:uiPriority w:val="99"/>
    <w:semiHidden/>
    <w:unhideWhenUsed/>
    <w:rsid w:val="005B55B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B55B1"/>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5B55B1"/>
    <w:rPr>
      <w:vertAlign w:val="superscript"/>
    </w:rPr>
  </w:style>
  <w:style w:type="paragraph" w:customStyle="1" w:styleId="CM11">
    <w:name w:val="CM1+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5B55B1"/>
    <w:rPr>
      <w:b/>
      <w:bCs/>
      <w:i w:val="0"/>
      <w:iCs w:val="0"/>
    </w:rPr>
  </w:style>
  <w:style w:type="character" w:customStyle="1" w:styleId="st1">
    <w:name w:val="st1"/>
    <w:basedOn w:val="Numatytasispastraiposriftas"/>
    <w:rsid w:val="005B55B1"/>
  </w:style>
  <w:style w:type="character" w:customStyle="1" w:styleId="apple-converted-space">
    <w:name w:val="apple-converted-space"/>
    <w:basedOn w:val="Numatytasispastraiposriftas"/>
    <w:rsid w:val="005B55B1"/>
  </w:style>
  <w:style w:type="paragraph" w:styleId="Turinioantrat">
    <w:name w:val="TOC Heading"/>
    <w:basedOn w:val="Antrat1"/>
    <w:next w:val="prastasis"/>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Numatytasispastraiposriftas"/>
    <w:uiPriority w:val="99"/>
    <w:semiHidden/>
    <w:unhideWhenUsed/>
    <w:rsid w:val="005B55B1"/>
    <w:rPr>
      <w:color w:val="2B579A"/>
      <w:shd w:val="clear" w:color="auto" w:fill="E6E6E6"/>
    </w:rPr>
  </w:style>
  <w:style w:type="character" w:customStyle="1" w:styleId="UnresolvedMention1">
    <w:name w:val="Unresolved Mention1"/>
    <w:basedOn w:val="Numatytasispastraiposriftas"/>
    <w:uiPriority w:val="99"/>
    <w:semiHidden/>
    <w:unhideWhenUsed/>
    <w:rsid w:val="005B55B1"/>
    <w:rPr>
      <w:color w:val="808080"/>
      <w:shd w:val="clear" w:color="auto" w:fill="E6E6E6"/>
    </w:rPr>
  </w:style>
  <w:style w:type="paragraph" w:styleId="Pataisymai">
    <w:name w:val="Revision"/>
    <w:hidden/>
    <w:uiPriority w:val="99"/>
    <w:semiHidden/>
    <w:rsid w:val="00ED525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607352151">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vpt.lrv.lt/uploads/vpt/documents/files/uzsifravimo_instrukcija.pdf" TargetMode="Externa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34004</Words>
  <Characters>19383</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Kristina Partikienė | VMU</cp:lastModifiedBy>
  <cp:revision>3</cp:revision>
  <dcterms:created xsi:type="dcterms:W3CDTF">2022-05-18T06:28:00Z</dcterms:created>
  <dcterms:modified xsi:type="dcterms:W3CDTF">2025-03-04T08:53:00Z</dcterms:modified>
</cp:coreProperties>
</file>